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8C41F4" w14:paraId="36E98123" w14:textId="77777777" w:rsidTr="008C41F4">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500D64E0"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34B6DAD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C41F4" w14:paraId="129D74B1"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4681548F" w14:textId="77777777">
                                <w:trPr>
                                  <w:tblCellSpacing w:w="0" w:type="dxa"/>
                                  <w:jc w:val="center"/>
                                </w:trPr>
                                <w:tc>
                                  <w:tcPr>
                                    <w:tcW w:w="9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8C41F4" w14:paraId="3320ED77" w14:textId="77777777">
                                      <w:trPr>
                                        <w:tblCellSpacing w:w="0" w:type="dxa"/>
                                        <w:jc w:val="center"/>
                                      </w:trPr>
                                      <w:tc>
                                        <w:tcPr>
                                          <w:tcW w:w="0" w:type="auto"/>
                                          <w:tcMar>
                                            <w:top w:w="150" w:type="dxa"/>
                                            <w:left w:w="300" w:type="dxa"/>
                                            <w:bottom w:w="150" w:type="dxa"/>
                                            <w:right w:w="300" w:type="dxa"/>
                                          </w:tcMar>
                                          <w:hideMark/>
                                        </w:tcPr>
                                        <w:p w14:paraId="1D85DAA0" w14:textId="6372FD8C" w:rsidR="008C41F4" w:rsidRDefault="008C41F4" w:rsidP="008C41F4">
                                          <w:pPr>
                                            <w:pStyle w:val="top-links"/>
                                            <w:spacing w:before="0" w:beforeAutospacing="0" w:after="0" w:afterAutospacing="0" w:line="195" w:lineRule="atLeast"/>
                                            <w:rPr>
                                              <w:rFonts w:ascii="Arial" w:hAnsi="Arial" w:cs="Arial"/>
                                              <w:color w:val="ABA8A4"/>
                                              <w:sz w:val="18"/>
                                              <w:szCs w:val="18"/>
                                            </w:rPr>
                                          </w:pPr>
                                        </w:p>
                                      </w:tc>
                                    </w:tr>
                                  </w:tbl>
                                  <w:p w14:paraId="1142B0B2" w14:textId="77777777" w:rsidR="008C41F4" w:rsidRDefault="008C41F4">
                                    <w:pPr>
                                      <w:jc w:val="center"/>
                                      <w:rPr>
                                        <w:rFonts w:ascii="Times New Roman" w:eastAsia="Times New Roman" w:hAnsi="Times New Roman" w:cs="Times New Roman"/>
                                        <w:sz w:val="20"/>
                                        <w:szCs w:val="20"/>
                                      </w:rPr>
                                    </w:pPr>
                                  </w:p>
                                </w:tc>
                              </w:tr>
                            </w:tbl>
                            <w:p w14:paraId="6A95DF1E" w14:textId="77777777" w:rsidR="008C41F4" w:rsidRDefault="008C41F4">
                              <w:pPr>
                                <w:jc w:val="center"/>
                                <w:rPr>
                                  <w:rFonts w:ascii="Times New Roman" w:eastAsia="Times New Roman" w:hAnsi="Times New Roman" w:cs="Times New Roman"/>
                                  <w:sz w:val="20"/>
                                  <w:szCs w:val="20"/>
                                </w:rPr>
                              </w:pPr>
                            </w:p>
                          </w:tc>
                        </w:tr>
                      </w:tbl>
                      <w:p w14:paraId="3D926844" w14:textId="77777777" w:rsidR="008C41F4" w:rsidRDefault="008C41F4">
                        <w:pPr>
                          <w:rPr>
                            <w:rFonts w:ascii="Times New Roman" w:eastAsia="Times New Roman" w:hAnsi="Times New Roman" w:cs="Times New Roman"/>
                            <w:sz w:val="20"/>
                            <w:szCs w:val="20"/>
                          </w:rPr>
                        </w:pPr>
                      </w:p>
                    </w:tc>
                  </w:tr>
                </w:tbl>
                <w:p w14:paraId="65F701D0" w14:textId="77777777" w:rsidR="008C41F4" w:rsidRDefault="008C41F4">
                  <w:pPr>
                    <w:jc w:val="center"/>
                    <w:rPr>
                      <w:rFonts w:ascii="Times New Roman" w:eastAsia="Times New Roman" w:hAnsi="Times New Roman" w:cs="Times New Roman"/>
                      <w:sz w:val="20"/>
                      <w:szCs w:val="20"/>
                    </w:rPr>
                  </w:pPr>
                </w:p>
              </w:tc>
            </w:tr>
          </w:tbl>
          <w:p w14:paraId="2CE3B6D3" w14:textId="77777777" w:rsidR="008C41F4" w:rsidRDefault="008C41F4">
            <w:pPr>
              <w:jc w:val="center"/>
              <w:rPr>
                <w:rFonts w:ascii="Times New Roman" w:eastAsia="Times New Roman" w:hAnsi="Times New Roman" w:cs="Times New Roman"/>
                <w:sz w:val="20"/>
                <w:szCs w:val="20"/>
              </w:rPr>
            </w:pPr>
          </w:p>
        </w:tc>
      </w:tr>
      <w:tr w:rsidR="008C41F4" w14:paraId="0763B867" w14:textId="77777777" w:rsidTr="008C41F4">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75202727"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4AFF2A4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C41F4" w14:paraId="677330C2"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0F2CC03D"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7C180B3B" w14:textId="77777777">
                                      <w:trPr>
                                        <w:tblCellSpacing w:w="0" w:type="dxa"/>
                                        <w:jc w:val="center"/>
                                      </w:trPr>
                                      <w:tc>
                                        <w:tcPr>
                                          <w:tcW w:w="0" w:type="auto"/>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3B3B152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6EDEAF69"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70982F0B"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64452E9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6E451966"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60F4D8F6" w14:textId="77777777">
                                                                          <w:trPr>
                                                                            <w:tblCellSpacing w:w="0" w:type="dxa"/>
                                                                          </w:trPr>
                                                                          <w:tc>
                                                                            <w:tcPr>
                                                                              <w:tcW w:w="0" w:type="auto"/>
                                                                              <w:tcMar>
                                                                                <w:top w:w="150" w:type="dxa"/>
                                                                                <w:left w:w="150" w:type="dxa"/>
                                                                                <w:bottom w:w="150" w:type="dxa"/>
                                                                                <w:right w:w="150" w:type="dxa"/>
                                                                              </w:tcMar>
                                                                              <w:vAlign w:val="center"/>
                                                                              <w:hideMark/>
                                                                            </w:tcPr>
                                                                            <w:p w14:paraId="370BF64E" w14:textId="46831DF5" w:rsidR="008C41F4" w:rsidRDefault="008C41F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20842254" wp14:editId="2746143D">
                                                                                    <wp:extent cx="2295525" cy="1595120"/>
                                                                                    <wp:effectExtent l="0" t="0" r="952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5525" cy="1595120"/>
                                                                                            </a:xfrm>
                                                                                            <a:prstGeom prst="rect">
                                                                                              <a:avLst/>
                                                                                            </a:prstGeom>
                                                                                            <a:noFill/>
                                                                                            <a:ln>
                                                                                              <a:noFill/>
                                                                                            </a:ln>
                                                                                          </pic:spPr>
                                                                                        </pic:pic>
                                                                                      </a:graphicData>
                                                                                    </a:graphic>
                                                                                  </wp:inline>
                                                                                </w:drawing>
                                                                              </w:r>
                                                                            </w:p>
                                                                          </w:tc>
                                                                        </w:tr>
                                                                      </w:tbl>
                                                                      <w:p w14:paraId="2C345246" w14:textId="77777777" w:rsidR="008C41F4" w:rsidRDefault="008C41F4">
                                                                        <w:pPr>
                                                                          <w:rPr>
                                                                            <w:rFonts w:ascii="Times New Roman" w:eastAsia="Times New Roman" w:hAnsi="Times New Roman" w:cs="Times New Roman"/>
                                                                            <w:sz w:val="20"/>
                                                                            <w:szCs w:val="20"/>
                                                                          </w:rPr>
                                                                        </w:pPr>
                                                                      </w:p>
                                                                    </w:tc>
                                                                  </w:tr>
                                                                </w:tbl>
                                                                <w:p w14:paraId="6BEC5351" w14:textId="77777777" w:rsidR="008C41F4" w:rsidRDefault="008C41F4">
                                                                  <w:pPr>
                                                                    <w:rPr>
                                                                      <w:rFonts w:ascii="Times New Roman" w:eastAsia="Times New Roman" w:hAnsi="Times New Roman" w:cs="Times New Roman"/>
                                                                      <w:sz w:val="20"/>
                                                                      <w:szCs w:val="20"/>
                                                                    </w:rPr>
                                                                  </w:pPr>
                                                                </w:p>
                                                              </w:tc>
                                                            </w:tr>
                                                          </w:tbl>
                                                          <w:p w14:paraId="4D19C49A" w14:textId="77777777" w:rsidR="008C41F4" w:rsidRDefault="008C41F4">
                                                            <w:pPr>
                                                              <w:jc w:val="center"/>
                                                              <w:rPr>
                                                                <w:rFonts w:ascii="Times New Roman" w:eastAsia="Times New Roman" w:hAnsi="Times New Roman" w:cs="Times New Roman"/>
                                                                <w:sz w:val="20"/>
                                                                <w:szCs w:val="20"/>
                                                              </w:rPr>
                                                            </w:pPr>
                                                          </w:p>
                                                        </w:tc>
                                                      </w:tr>
                                                    </w:tbl>
                                                    <w:p w14:paraId="1951B6CE" w14:textId="77777777" w:rsidR="008C41F4" w:rsidRDefault="008C41F4">
                                                      <w:pPr>
                                                        <w:jc w:val="center"/>
                                                        <w:rPr>
                                                          <w:rFonts w:ascii="Times New Roman" w:eastAsia="Times New Roman" w:hAnsi="Times New Roman" w:cs="Times New Roman"/>
                                                          <w:sz w:val="20"/>
                                                          <w:szCs w:val="20"/>
                                                        </w:rPr>
                                                      </w:pPr>
                                                    </w:p>
                                                  </w:tc>
                                                </w:tr>
                                              </w:tbl>
                                              <w:p w14:paraId="6FFC4049" w14:textId="77777777" w:rsidR="008C41F4" w:rsidRDefault="008C41F4">
                                                <w:pPr>
                                                  <w:rPr>
                                                    <w:rFonts w:ascii="Times New Roman" w:eastAsia="Times New Roman" w:hAnsi="Times New Roman" w:cs="Times New Roman"/>
                                                    <w:sz w:val="20"/>
                                                    <w:szCs w:val="20"/>
                                                  </w:rPr>
                                                </w:pPr>
                                              </w:p>
                                            </w:tc>
                                          </w:tr>
                                        </w:tbl>
                                        <w:p w14:paraId="64A72A8B" w14:textId="77777777" w:rsidR="008C41F4" w:rsidRDefault="008C41F4">
                                          <w:pPr>
                                            <w:jc w:val="center"/>
                                            <w:rPr>
                                              <w:rFonts w:ascii="Times New Roman" w:eastAsia="Times New Roman" w:hAnsi="Times New Roman" w:cs="Times New Roman"/>
                                              <w:sz w:val="20"/>
                                              <w:szCs w:val="20"/>
                                            </w:rPr>
                                          </w:pPr>
                                        </w:p>
                                      </w:tc>
                                    </w:tr>
                                  </w:tbl>
                                  <w:p w14:paraId="4173D67C" w14:textId="77777777" w:rsidR="008C41F4" w:rsidRDefault="008C41F4">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8C41F4" w14:paraId="355175F2" w14:textId="77777777">
                                      <w:trPr>
                                        <w:tblCellSpacing w:w="0" w:type="dxa"/>
                                        <w:jc w:val="center"/>
                                      </w:trPr>
                                      <w:tc>
                                        <w:tcPr>
                                          <w:tcW w:w="0" w:type="auto"/>
                                          <w:shd w:val="clear" w:color="auto" w:fill="FFFFFF"/>
                                          <w:tcMar>
                                            <w:top w:w="150" w:type="dxa"/>
                                            <w:left w:w="300" w:type="dxa"/>
                                            <w:bottom w:w="150" w:type="dxa"/>
                                            <w:right w:w="300" w:type="dxa"/>
                                          </w:tcMar>
                                          <w:hideMark/>
                                        </w:tcPr>
                                        <w:p w14:paraId="13F83D39"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Update                                       </w:t>
                                          </w:r>
                                          <w:r>
                                            <w:rPr>
                                              <w:rFonts w:ascii="Arial" w:hAnsi="Arial" w:cs="Arial"/>
                                              <w:color w:val="000000"/>
                                              <w:sz w:val="36"/>
                                              <w:szCs w:val="36"/>
                                            </w:rPr>
                                            <w:t>June 2021</w:t>
                                          </w:r>
                                        </w:p>
                                      </w:tc>
                                    </w:tr>
                                  </w:tbl>
                                  <w:p w14:paraId="11268E46" w14:textId="77777777" w:rsidR="008C41F4" w:rsidRDefault="008C41F4">
                                    <w:pPr>
                                      <w:jc w:val="center"/>
                                      <w:rPr>
                                        <w:rFonts w:ascii="Times New Roman" w:eastAsia="Times New Roman" w:hAnsi="Times New Roman" w:cs="Times New Roman"/>
                                        <w:sz w:val="20"/>
                                        <w:szCs w:val="20"/>
                                      </w:rPr>
                                    </w:pPr>
                                  </w:p>
                                </w:tc>
                              </w:tr>
                            </w:tbl>
                            <w:p w14:paraId="42D7AF77" w14:textId="77777777" w:rsidR="008C41F4" w:rsidRDefault="008C41F4">
                              <w:pPr>
                                <w:jc w:val="center"/>
                                <w:rPr>
                                  <w:rFonts w:ascii="Times New Roman" w:eastAsia="Times New Roman" w:hAnsi="Times New Roman" w:cs="Times New Roman"/>
                                  <w:sz w:val="20"/>
                                  <w:szCs w:val="20"/>
                                </w:rPr>
                              </w:pPr>
                            </w:p>
                          </w:tc>
                        </w:tr>
                      </w:tbl>
                      <w:p w14:paraId="49227C16" w14:textId="77777777" w:rsidR="008C41F4" w:rsidRDefault="008C41F4">
                        <w:pPr>
                          <w:rPr>
                            <w:rFonts w:ascii="Times New Roman" w:eastAsia="Times New Roman" w:hAnsi="Times New Roman" w:cs="Times New Roman"/>
                            <w:sz w:val="20"/>
                            <w:szCs w:val="20"/>
                          </w:rPr>
                        </w:pPr>
                      </w:p>
                    </w:tc>
                  </w:tr>
                </w:tbl>
                <w:p w14:paraId="3A05371D" w14:textId="77777777" w:rsidR="008C41F4" w:rsidRDefault="008C41F4">
                  <w:pPr>
                    <w:jc w:val="center"/>
                    <w:rPr>
                      <w:rFonts w:ascii="Times New Roman" w:eastAsia="Times New Roman" w:hAnsi="Times New Roman" w:cs="Times New Roman"/>
                      <w:sz w:val="20"/>
                      <w:szCs w:val="20"/>
                    </w:rPr>
                  </w:pPr>
                </w:p>
              </w:tc>
            </w:tr>
          </w:tbl>
          <w:p w14:paraId="6D8AF847" w14:textId="77777777" w:rsidR="008C41F4" w:rsidRDefault="008C41F4">
            <w:pPr>
              <w:jc w:val="center"/>
              <w:rPr>
                <w:rFonts w:ascii="Times New Roman" w:eastAsia="Times New Roman" w:hAnsi="Times New Roman" w:cs="Times New Roman"/>
                <w:sz w:val="20"/>
                <w:szCs w:val="20"/>
              </w:rPr>
            </w:pPr>
          </w:p>
        </w:tc>
      </w:tr>
      <w:tr w:rsidR="008C41F4" w14:paraId="2814EB85" w14:textId="77777777" w:rsidTr="008C41F4">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473652B7"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3EC2DA4A"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C41F4" w14:paraId="1D6ED546"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73160F56"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3556E9CE" w14:textId="77777777">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5C2E772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4E496343"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55FE7035" w14:textId="77777777">
                                                        <w:trPr>
                                                          <w:tblCellSpacing w:w="0" w:type="dxa"/>
                                                        </w:trPr>
                                                        <w:tc>
                                                          <w:tcPr>
                                                            <w:tcW w:w="0" w:type="auto"/>
                                                            <w:tcMar>
                                                              <w:top w:w="300" w:type="dxa"/>
                                                              <w:left w:w="300" w:type="dxa"/>
                                                              <w:bottom w:w="150" w:type="dxa"/>
                                                              <w:right w:w="300" w:type="dxa"/>
                                                            </w:tcMar>
                                                            <w:hideMark/>
                                                          </w:tcPr>
                                                          <w:p w14:paraId="17A5FD98" w14:textId="77777777" w:rsidR="008C41F4" w:rsidRDefault="008C41F4">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Time capsule dating back to 1876 found in URC primary school</w:t>
                                                            </w:r>
                                                          </w:p>
                                                        </w:tc>
                                                      </w:tr>
                                                    </w:tbl>
                                                    <w:p w14:paraId="1D237FBE"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6C868FF0" w14:textId="77777777">
                                                        <w:trPr>
                                                          <w:tblCellSpacing w:w="0" w:type="dxa"/>
                                                        </w:trPr>
                                                        <w:tc>
                                                          <w:tcPr>
                                                            <w:tcW w:w="0" w:type="auto"/>
                                                            <w:tcMar>
                                                              <w:top w:w="150" w:type="dxa"/>
                                                              <w:left w:w="150" w:type="dxa"/>
                                                              <w:bottom w:w="150" w:type="dxa"/>
                                                              <w:right w:w="150" w:type="dxa"/>
                                                            </w:tcMar>
                                                            <w:vAlign w:val="center"/>
                                                            <w:hideMark/>
                                                          </w:tcPr>
                                                          <w:p w14:paraId="75E8515F" w14:textId="3BE16D97"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825ACB0" wp14:editId="7F5A0792">
                                                                  <wp:extent cx="2966720" cy="1614805"/>
                                                                  <wp:effectExtent l="0" t="0" r="508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6720" cy="1614805"/>
                                                                          </a:xfrm>
                                                                          <a:prstGeom prst="rect">
                                                                            <a:avLst/>
                                                                          </a:prstGeom>
                                                                          <a:noFill/>
                                                                          <a:ln>
                                                                            <a:noFill/>
                                                                          </a:ln>
                                                                        </pic:spPr>
                                                                      </pic:pic>
                                                                    </a:graphicData>
                                                                  </a:graphic>
                                                                </wp:inline>
                                                              </w:drawing>
                                                            </w:r>
                                                          </w:p>
                                                        </w:tc>
                                                      </w:tr>
                                                    </w:tbl>
                                                    <w:p w14:paraId="014CCFB8"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1EF80830" w14:textId="77777777">
                                                        <w:trPr>
                                                          <w:tblCellSpacing w:w="0" w:type="dxa"/>
                                                        </w:trPr>
                                                        <w:tc>
                                                          <w:tcPr>
                                                            <w:tcW w:w="0" w:type="auto"/>
                                                            <w:tcMar>
                                                              <w:top w:w="75" w:type="dxa"/>
                                                              <w:left w:w="150" w:type="dxa"/>
                                                              <w:bottom w:w="75" w:type="dxa"/>
                                                              <w:right w:w="150" w:type="dxa"/>
                                                            </w:tcMar>
                                                            <w:hideMark/>
                                                          </w:tcPr>
                                                          <w:p w14:paraId="7AC97E1D" w14:textId="77777777" w:rsidR="008C41F4" w:rsidRDefault="008C41F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A 145-year-old time capsule, containing ten coins and a rolled-up newspaper, has been discovered in the foundations of Barrow United Reformed Church (URC) Primary School. As reported on BBC News, the glass jar was found "by complete accident" during renovations when the demolition team lifted up the foundation stones in the chapel of the school, built in in Clitheroe, Lancashire in 1876, and found the glass jar. Read more on this story </w:t>
                                                            </w:r>
                                                            <w:hyperlink r:id="rId6" w:history="1">
                                                              <w:r>
                                                                <w:rPr>
                                                                  <w:rStyle w:val="Hyperlink"/>
                                                                  <w:rFonts w:ascii="Arial" w:hAnsi="Arial" w:cs="Arial"/>
                                                                  <w:b/>
                                                                  <w:bCs/>
                                                                  <w:color w:val="2822F4"/>
                                                                  <w:sz w:val="21"/>
                                                                  <w:szCs w:val="21"/>
                                                                  <w:u w:val="none"/>
                                                                </w:rPr>
                                                                <w:t>here</w:t>
                                                              </w:r>
                                                            </w:hyperlink>
                                                            <w:r>
                                                              <w:rPr>
                                                                <w:rFonts w:ascii="Arial" w:hAnsi="Arial" w:cs="Arial"/>
                                                                <w:color w:val="000000"/>
                                                                <w:sz w:val="21"/>
                                                                <w:szCs w:val="21"/>
                                                              </w:rPr>
                                                              <w:t>.</w:t>
                                                            </w:r>
                                                            <w:r>
                                                              <w:rPr>
                                                                <w:rFonts w:ascii="Arial" w:hAnsi="Arial" w:cs="Arial"/>
                                                                <w:color w:val="ABA8A4"/>
                                                                <w:sz w:val="21"/>
                                                                <w:szCs w:val="21"/>
                                                              </w:rPr>
                                                              <w:t xml:space="preserve"> </w:t>
                                                            </w:r>
                                                          </w:p>
                                                        </w:tc>
                                                      </w:tr>
                                                    </w:tbl>
                                                    <w:p w14:paraId="2C5EDCCD" w14:textId="77777777" w:rsidR="008C41F4" w:rsidRDefault="008C41F4">
                                                      <w:pPr>
                                                        <w:rPr>
                                                          <w:rFonts w:ascii="Times New Roman" w:eastAsia="Times New Roman" w:hAnsi="Times New Roman" w:cs="Times New Roman"/>
                                                          <w:sz w:val="20"/>
                                                          <w:szCs w:val="20"/>
                                                        </w:rPr>
                                                      </w:pPr>
                                                    </w:p>
                                                  </w:tc>
                                                </w:tr>
                                              </w:tbl>
                                              <w:p w14:paraId="7071E36B" w14:textId="77777777" w:rsidR="008C41F4" w:rsidRDefault="008C41F4">
                                                <w:pPr>
                                                  <w:rPr>
                                                    <w:rFonts w:ascii="Times New Roman" w:eastAsia="Times New Roman" w:hAnsi="Times New Roman" w:cs="Times New Roman"/>
                                                    <w:sz w:val="20"/>
                                                    <w:szCs w:val="20"/>
                                                  </w:rPr>
                                                </w:pPr>
                                              </w:p>
                                            </w:tc>
                                          </w:tr>
                                        </w:tbl>
                                        <w:p w14:paraId="7D9E19F6" w14:textId="77777777" w:rsidR="008C41F4" w:rsidRDefault="008C41F4">
                                          <w:pPr>
                                            <w:jc w:val="center"/>
                                            <w:rPr>
                                              <w:rFonts w:ascii="Times New Roman" w:eastAsia="Times New Roman" w:hAnsi="Times New Roman" w:cs="Times New Roman"/>
                                              <w:sz w:val="20"/>
                                              <w:szCs w:val="20"/>
                                            </w:rPr>
                                          </w:pPr>
                                        </w:p>
                                      </w:tc>
                                    </w:tr>
                                  </w:tbl>
                                  <w:p w14:paraId="62544BFD"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7AE2259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4AA5F29A"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3B174B23"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C41F4" w14:paraId="6F643482" w14:textId="77777777">
                                                        <w:trPr>
                                                          <w:tblCellSpacing w:w="0" w:type="dxa"/>
                                                        </w:trPr>
                                                        <w:tc>
                                                          <w:tcPr>
                                                            <w:tcW w:w="0" w:type="auto"/>
                                                            <w:shd w:val="clear" w:color="auto" w:fill="3EB0E4"/>
                                                            <w:tcMar>
                                                              <w:top w:w="150" w:type="dxa"/>
                                                              <w:left w:w="150" w:type="dxa"/>
                                                              <w:bottom w:w="150" w:type="dxa"/>
                                                              <w:right w:w="150" w:type="dxa"/>
                                                            </w:tcMar>
                                                            <w:hideMark/>
                                                          </w:tcPr>
                                                          <w:p w14:paraId="56F4260A"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Eastern Synod announces divestment</w:t>
                                                            </w:r>
                                                          </w:p>
                                                        </w:tc>
                                                      </w:tr>
                                                    </w:tbl>
                                                    <w:p w14:paraId="723F4820"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34920C52" w14:textId="77777777">
                                                        <w:trPr>
                                                          <w:tblCellSpacing w:w="0" w:type="dxa"/>
                                                        </w:trPr>
                                                        <w:tc>
                                                          <w:tcPr>
                                                            <w:tcW w:w="0" w:type="auto"/>
                                                            <w:tcMar>
                                                              <w:top w:w="150" w:type="dxa"/>
                                                              <w:left w:w="150" w:type="dxa"/>
                                                              <w:bottom w:w="150" w:type="dxa"/>
                                                              <w:right w:w="150" w:type="dxa"/>
                                                            </w:tcMar>
                                                            <w:hideMark/>
                                                          </w:tcPr>
                                                          <w:p w14:paraId="00BED8DB"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Eastern Synod joined 35 faith institutions from 11 countries on 17 May to announce its divestment from fossil fuels. The Synod makes 11 out of 13 synods to have joined the URC in announcing their divestment from fossil fuels, as recommended by Mission Council in May 2019. </w:t>
                                                            </w:r>
                                                            <w:hyperlink r:id="rId7"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61EF798F" w14:textId="77777777" w:rsidR="008C41F4" w:rsidRDefault="008C41F4">
                                                      <w:pPr>
                                                        <w:rPr>
                                                          <w:rFonts w:ascii="Times New Roman" w:eastAsia="Times New Roman" w:hAnsi="Times New Roman" w:cs="Times New Roman"/>
                                                          <w:sz w:val="20"/>
                                                          <w:szCs w:val="20"/>
                                                        </w:rPr>
                                                      </w:pPr>
                                                    </w:p>
                                                  </w:tc>
                                                </w:tr>
                                              </w:tbl>
                                              <w:p w14:paraId="4E133882" w14:textId="77777777" w:rsidR="008C41F4" w:rsidRDefault="008C41F4">
                                                <w:pPr>
                                                  <w:rPr>
                                                    <w:rFonts w:ascii="Times New Roman" w:eastAsia="Times New Roman" w:hAnsi="Times New Roman" w:cs="Times New Roman"/>
                                                    <w:sz w:val="20"/>
                                                    <w:szCs w:val="20"/>
                                                  </w:rPr>
                                                </w:pPr>
                                              </w:p>
                                              <w:p w14:paraId="096AC4E0" w14:textId="77777777" w:rsidR="00743B18" w:rsidRDefault="00743B18">
                                                <w:pPr>
                                                  <w:rPr>
                                                    <w:rFonts w:ascii="Times New Roman" w:eastAsia="Times New Roman" w:hAnsi="Times New Roman" w:cs="Times New Roman"/>
                                                    <w:sz w:val="20"/>
                                                    <w:szCs w:val="20"/>
                                                  </w:rPr>
                                                </w:pPr>
                                              </w:p>
                                              <w:p w14:paraId="4CEF711E" w14:textId="77777777" w:rsidR="00743B18" w:rsidRDefault="00743B18">
                                                <w:pPr>
                                                  <w:rPr>
                                                    <w:rFonts w:ascii="Times New Roman" w:eastAsia="Times New Roman" w:hAnsi="Times New Roman" w:cs="Times New Roman"/>
                                                    <w:sz w:val="20"/>
                                                    <w:szCs w:val="20"/>
                                                  </w:rPr>
                                                </w:pPr>
                                              </w:p>
                                              <w:p w14:paraId="0037FDBE" w14:textId="77777777" w:rsidR="00743B18" w:rsidRDefault="00743B18">
                                                <w:pPr>
                                                  <w:rPr>
                                                    <w:rFonts w:ascii="Times New Roman" w:eastAsia="Times New Roman" w:hAnsi="Times New Roman" w:cs="Times New Roman"/>
                                                    <w:sz w:val="20"/>
                                                    <w:szCs w:val="20"/>
                                                  </w:rPr>
                                                </w:pPr>
                                              </w:p>
                                              <w:p w14:paraId="5A30831D" w14:textId="77777777" w:rsidR="00743B18" w:rsidRDefault="00743B18">
                                                <w:pPr>
                                                  <w:rPr>
                                                    <w:rFonts w:ascii="Times New Roman" w:eastAsia="Times New Roman" w:hAnsi="Times New Roman" w:cs="Times New Roman"/>
                                                    <w:sz w:val="20"/>
                                                    <w:szCs w:val="20"/>
                                                  </w:rPr>
                                                </w:pPr>
                                              </w:p>
                                              <w:p w14:paraId="5B71BB19" w14:textId="77777777" w:rsidR="00743B18" w:rsidRDefault="00743B18">
                                                <w:pPr>
                                                  <w:rPr>
                                                    <w:rFonts w:ascii="Times New Roman" w:eastAsia="Times New Roman" w:hAnsi="Times New Roman" w:cs="Times New Roman"/>
                                                    <w:sz w:val="20"/>
                                                    <w:szCs w:val="20"/>
                                                  </w:rPr>
                                                </w:pPr>
                                              </w:p>
                                              <w:p w14:paraId="07AA5A54" w14:textId="1222C87A" w:rsidR="00743B18" w:rsidRDefault="00743B18">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6A322C3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C41F4" w14:paraId="26566F53" w14:textId="77777777">
                                                        <w:trPr>
                                                          <w:tblCellSpacing w:w="0" w:type="dxa"/>
                                                        </w:trPr>
                                                        <w:tc>
                                                          <w:tcPr>
                                                            <w:tcW w:w="0" w:type="auto"/>
                                                            <w:shd w:val="clear" w:color="auto" w:fill="3EB0E4"/>
                                                            <w:tcMar>
                                                              <w:top w:w="150" w:type="dxa"/>
                                                              <w:left w:w="150" w:type="dxa"/>
                                                              <w:bottom w:w="150" w:type="dxa"/>
                                                              <w:right w:w="150" w:type="dxa"/>
                                                            </w:tcMar>
                                                            <w:hideMark/>
                                                          </w:tcPr>
                                                          <w:p w14:paraId="2D580F79"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Hundreds join call for people's vaccine</w:t>
                                                            </w:r>
                                                          </w:p>
                                                        </w:tc>
                                                      </w:tr>
                                                    </w:tbl>
                                                    <w:p w14:paraId="5CF978E0"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15A6F702" w14:textId="77777777">
                                                        <w:trPr>
                                                          <w:tblCellSpacing w:w="0" w:type="dxa"/>
                                                        </w:trPr>
                                                        <w:tc>
                                                          <w:tcPr>
                                                            <w:tcW w:w="0" w:type="auto"/>
                                                            <w:tcMar>
                                                              <w:top w:w="150" w:type="dxa"/>
                                                              <w:left w:w="150" w:type="dxa"/>
                                                              <w:bottom w:w="150" w:type="dxa"/>
                                                              <w:right w:w="150" w:type="dxa"/>
                                                            </w:tcMar>
                                                            <w:hideMark/>
                                                          </w:tcPr>
                                                          <w:p w14:paraId="3C8A84B4"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General Assembly Moderators joined 450 academics, politicians, charities, faith leaders, and others on 10 May to urge the prime minister to waive vaccine patents. In an open letter, organised by Global Justice Now, STOPAIDS, and Just Treatment, the group called on Boris Johnson to "stand on the right side of history". </w:t>
                                                            </w:r>
                                                            <w:hyperlink r:id="rId8"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p w14:paraId="29B61860"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13F6E110"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010C1AB8" w14:textId="3F258672" w:rsidR="008C41F4" w:rsidRDefault="008C41F4">
                                                            <w:pPr>
                                                              <w:pStyle w:val="NormalWeb"/>
                                                              <w:spacing w:before="0" w:beforeAutospacing="0" w:after="0" w:afterAutospacing="0" w:line="330" w:lineRule="atLeast"/>
                                                              <w:rPr>
                                                                <w:rFonts w:ascii="Arial" w:hAnsi="Arial" w:cs="Arial"/>
                                                                <w:color w:val="000000"/>
                                                                <w:sz w:val="21"/>
                                                                <w:szCs w:val="21"/>
                                                              </w:rPr>
                                                            </w:pPr>
                                                          </w:p>
                                                          <w:p w14:paraId="1DA39311" w14:textId="274DA9E0" w:rsidR="002B0BD9" w:rsidRDefault="002B0BD9">
                                                            <w:pPr>
                                                              <w:pStyle w:val="NormalWeb"/>
                                                              <w:spacing w:before="0" w:beforeAutospacing="0" w:after="0" w:afterAutospacing="0" w:line="330" w:lineRule="atLeast"/>
                                                              <w:rPr>
                                                                <w:rFonts w:ascii="Arial" w:hAnsi="Arial" w:cs="Arial"/>
                                                                <w:color w:val="000000"/>
                                                                <w:sz w:val="21"/>
                                                                <w:szCs w:val="21"/>
                                                              </w:rPr>
                                                            </w:pPr>
                                                          </w:p>
                                                          <w:p w14:paraId="697AC0C7" w14:textId="77777777" w:rsidR="002B0BD9" w:rsidRDefault="002B0BD9">
                                                            <w:pPr>
                                                              <w:pStyle w:val="NormalWeb"/>
                                                              <w:spacing w:before="0" w:beforeAutospacing="0" w:after="0" w:afterAutospacing="0" w:line="330" w:lineRule="atLeast"/>
                                                              <w:rPr>
                                                                <w:rFonts w:ascii="Arial" w:hAnsi="Arial" w:cs="Arial"/>
                                                                <w:color w:val="000000"/>
                                                                <w:sz w:val="21"/>
                                                                <w:szCs w:val="21"/>
                                                              </w:rPr>
                                                            </w:pPr>
                                                          </w:p>
                                                          <w:p w14:paraId="699F0C47" w14:textId="0124EFB1" w:rsidR="008C41F4" w:rsidRDefault="008C41F4">
                                                            <w:pPr>
                                                              <w:pStyle w:val="NormalWeb"/>
                                                              <w:spacing w:before="0" w:beforeAutospacing="0" w:after="0" w:afterAutospacing="0" w:line="330" w:lineRule="atLeast"/>
                                                              <w:rPr>
                                                                <w:rFonts w:ascii="Arial" w:hAnsi="Arial" w:cs="Arial"/>
                                                                <w:color w:val="000000"/>
                                                                <w:sz w:val="21"/>
                                                                <w:szCs w:val="21"/>
                                                              </w:rPr>
                                                            </w:pPr>
                                                          </w:p>
                                                        </w:tc>
                                                      </w:tr>
                                                    </w:tbl>
                                                    <w:p w14:paraId="415EBAD4" w14:textId="77777777" w:rsidR="008C41F4" w:rsidRDefault="008C41F4">
                                                      <w:pPr>
                                                        <w:rPr>
                                                          <w:rFonts w:ascii="Times New Roman" w:eastAsia="Times New Roman" w:hAnsi="Times New Roman" w:cs="Times New Roman"/>
                                                          <w:sz w:val="20"/>
                                                          <w:szCs w:val="20"/>
                                                        </w:rPr>
                                                      </w:pPr>
                                                    </w:p>
                                                  </w:tc>
                                                </w:tr>
                                              </w:tbl>
                                              <w:p w14:paraId="21D6DB40" w14:textId="77777777" w:rsidR="008C41F4" w:rsidRDefault="008C41F4">
                                                <w:pPr>
                                                  <w:rPr>
                                                    <w:rFonts w:ascii="Times New Roman" w:eastAsia="Times New Roman" w:hAnsi="Times New Roman" w:cs="Times New Roman"/>
                                                    <w:sz w:val="20"/>
                                                    <w:szCs w:val="20"/>
                                                  </w:rPr>
                                                </w:pPr>
                                              </w:p>
                                            </w:tc>
                                          </w:tr>
                                        </w:tbl>
                                        <w:p w14:paraId="5B58DB4E" w14:textId="77777777" w:rsidR="008C41F4" w:rsidRDefault="008C41F4">
                                          <w:pPr>
                                            <w:jc w:val="center"/>
                                            <w:rPr>
                                              <w:rFonts w:ascii="Times New Roman" w:eastAsia="Times New Roman" w:hAnsi="Times New Roman" w:cs="Times New Roman"/>
                                              <w:sz w:val="20"/>
                                              <w:szCs w:val="20"/>
                                            </w:rPr>
                                          </w:pPr>
                                        </w:p>
                                      </w:tc>
                                    </w:tr>
                                  </w:tbl>
                                  <w:p w14:paraId="50C9CF8D"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160652D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5AC5315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79072FE3"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8C41F4" w14:paraId="5FD5E323" w14:textId="77777777">
                                                        <w:trPr>
                                                          <w:tblCellSpacing w:w="0" w:type="dxa"/>
                                                        </w:trPr>
                                                        <w:tc>
                                                          <w:tcPr>
                                                            <w:tcW w:w="0" w:type="auto"/>
                                                            <w:shd w:val="clear" w:color="auto" w:fill="3EB0E4"/>
                                                            <w:tcMar>
                                                              <w:top w:w="150" w:type="dxa"/>
                                                              <w:left w:w="150" w:type="dxa"/>
                                                              <w:bottom w:w="150" w:type="dxa"/>
                                                              <w:right w:w="150" w:type="dxa"/>
                                                            </w:tcMar>
                                                            <w:hideMark/>
                                                          </w:tcPr>
                                                          <w:p w14:paraId="692C340E"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Prayers for Israel and Palestine</w:t>
                                                            </w:r>
                                                          </w:p>
                                                        </w:tc>
                                                      </w:tr>
                                                    </w:tbl>
                                                    <w:p w14:paraId="2B779EB1"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2031A748" w14:textId="77777777">
                                                        <w:trPr>
                                                          <w:tblCellSpacing w:w="0" w:type="dxa"/>
                                                        </w:trPr>
                                                        <w:tc>
                                                          <w:tcPr>
                                                            <w:tcW w:w="0" w:type="auto"/>
                                                            <w:tcMar>
                                                              <w:top w:w="150" w:type="dxa"/>
                                                              <w:left w:w="150" w:type="dxa"/>
                                                              <w:bottom w:w="150" w:type="dxa"/>
                                                              <w:right w:w="150" w:type="dxa"/>
                                                            </w:tcMar>
                                                            <w:vAlign w:val="center"/>
                                                            <w:hideMark/>
                                                          </w:tcPr>
                                                          <w:p w14:paraId="270FB223" w14:textId="141E1391"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85E89F2" wp14:editId="31BBFE78">
                                                                  <wp:extent cx="3054350" cy="15951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4350" cy="1595120"/>
                                                                          </a:xfrm>
                                                                          <a:prstGeom prst="rect">
                                                                            <a:avLst/>
                                                                          </a:prstGeom>
                                                                          <a:noFill/>
                                                                          <a:ln>
                                                                            <a:noFill/>
                                                                          </a:ln>
                                                                        </pic:spPr>
                                                                      </pic:pic>
                                                                    </a:graphicData>
                                                                  </a:graphic>
                                                                </wp:inline>
                                                              </w:drawing>
                                                            </w:r>
                                                          </w:p>
                                                        </w:tc>
                                                      </w:tr>
                                                    </w:tbl>
                                                    <w:p w14:paraId="2BEB4255"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6A490C50" w14:textId="77777777">
                                                        <w:trPr>
                                                          <w:tblCellSpacing w:w="0" w:type="dxa"/>
                                                        </w:trPr>
                                                        <w:tc>
                                                          <w:tcPr>
                                                            <w:tcW w:w="0" w:type="auto"/>
                                                            <w:tcMar>
                                                              <w:top w:w="150" w:type="dxa"/>
                                                              <w:left w:w="150" w:type="dxa"/>
                                                              <w:bottom w:w="150" w:type="dxa"/>
                                                              <w:right w:w="150" w:type="dxa"/>
                                                            </w:tcMar>
                                                            <w:hideMark/>
                                                          </w:tcPr>
                                                          <w:p w14:paraId="7B5C9429" w14:textId="77777777" w:rsidR="008C41F4" w:rsidRDefault="008C41F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Diana Paulding has written a prayer from the context of the participants of the URC’s educational visit to Israel and Palestine in 2019. The prayer has been adapted for possible use in collective worship. The prayer can be accessed </w:t>
                                                            </w:r>
                                                            <w:hyperlink r:id="rId10"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please feel free to use and share it. On behalf of the World Council of Churches (WCC), of which the URC is a member, the Revd Prof Dr </w:t>
                                                            </w:r>
                                                            <w:proofErr w:type="spellStart"/>
                                                            <w:r>
                                                              <w:rPr>
                                                                <w:rFonts w:ascii="Arial" w:hAnsi="Arial" w:cs="Arial"/>
                                                                <w:color w:val="000000"/>
                                                                <w:sz w:val="21"/>
                                                                <w:szCs w:val="21"/>
                                                              </w:rPr>
                                                              <w:t>Ioan</w:t>
                                                            </w:r>
                                                            <w:proofErr w:type="spellEnd"/>
                                                            <w:r>
                                                              <w:rPr>
                                                                <w:rFonts w:ascii="Arial" w:hAnsi="Arial" w:cs="Arial"/>
                                                                <w:color w:val="000000"/>
                                                                <w:sz w:val="21"/>
                                                                <w:szCs w:val="21"/>
                                                              </w:rPr>
                                                              <w:t xml:space="preserve"> </w:t>
                                                            </w:r>
                                                            <w:proofErr w:type="spellStart"/>
                                                            <w:r>
                                                              <w:rPr>
                                                                <w:rFonts w:ascii="Arial" w:hAnsi="Arial" w:cs="Arial"/>
                                                                <w:color w:val="000000"/>
                                                                <w:sz w:val="21"/>
                                                                <w:szCs w:val="21"/>
                                                              </w:rPr>
                                                              <w:t>Sauca</w:t>
                                                            </w:r>
                                                            <w:proofErr w:type="spellEnd"/>
                                                            <w:r>
                                                              <w:rPr>
                                                                <w:rFonts w:ascii="Arial" w:hAnsi="Arial" w:cs="Arial"/>
                                                                <w:color w:val="000000"/>
                                                                <w:sz w:val="21"/>
                                                                <w:szCs w:val="21"/>
                                                              </w:rPr>
                                                              <w:t xml:space="preserve">, Acting General Secretary for the WCC, has expressed mounting concern and profound grief at the rising toll of people killed and injured in the escalating violence in Israel and Palestine. In a statement, Professor </w:t>
                                                            </w:r>
                                                            <w:proofErr w:type="spellStart"/>
                                                            <w:r>
                                                              <w:rPr>
                                                                <w:rFonts w:ascii="Arial" w:hAnsi="Arial" w:cs="Arial"/>
                                                                <w:color w:val="000000"/>
                                                                <w:sz w:val="21"/>
                                                                <w:szCs w:val="21"/>
                                                              </w:rPr>
                                                              <w:t>Sauca</w:t>
                                                            </w:r>
                                                            <w:proofErr w:type="spellEnd"/>
                                                            <w:r>
                                                              <w:rPr>
                                                                <w:rFonts w:ascii="Arial" w:hAnsi="Arial" w:cs="Arial"/>
                                                                <w:color w:val="000000"/>
                                                                <w:sz w:val="21"/>
                                                                <w:szCs w:val="21"/>
                                                              </w:rPr>
                                                              <w:t xml:space="preserve"> said: "We appeal urgently to all parties to step back from the brink of even more deadly and destructive conflict. We lament every one of the precious lives already lost, Palestinians and Israelis, in Gaza, in Ashkelon, near Lod, and elsewhere.” </w:t>
                                                            </w:r>
                                                            <w:hyperlink r:id="rId11" w:history="1">
                                                              <w:r>
                                                                <w:rPr>
                                                                  <w:rStyle w:val="Hyperlink"/>
                                                                  <w:rFonts w:ascii="Arial" w:hAnsi="Arial" w:cs="Arial"/>
                                                                  <w:b/>
                                                                  <w:bCs/>
                                                                  <w:color w:val="2822F4"/>
                                                                  <w:sz w:val="21"/>
                                                                  <w:szCs w:val="21"/>
                                                                </w:rPr>
                                                                <w:t>Read more</w:t>
                                                              </w:r>
                                                            </w:hyperlink>
                                                            <w:r>
                                                              <w:rPr>
                                                                <w:rFonts w:ascii="Arial" w:hAnsi="Arial" w:cs="Arial"/>
                                                                <w:color w:val="000000"/>
                                                                <w:sz w:val="21"/>
                                                                <w:szCs w:val="21"/>
                                                              </w:rPr>
                                                              <w:t>.</w:t>
                                                            </w:r>
                                                          </w:p>
                                                          <w:p w14:paraId="29ACEE91"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15"/>
                                                                <w:szCs w:val="15"/>
                                                              </w:rPr>
                                                              <w:t>Image: BBC News/</w:t>
                                                            </w:r>
                                                            <w:proofErr w:type="spellStart"/>
                                                            <w:r>
                                                              <w:rPr>
                                                                <w:rFonts w:ascii="Arial" w:hAnsi="Arial" w:cs="Arial"/>
                                                                <w:color w:val="000000"/>
                                                                <w:sz w:val="15"/>
                                                                <w:szCs w:val="15"/>
                                                              </w:rPr>
                                                              <w:t>Youtube</w:t>
                                                            </w:r>
                                                            <w:proofErr w:type="spellEnd"/>
                                                          </w:p>
                                                        </w:tc>
                                                      </w:tr>
                                                    </w:tbl>
                                                    <w:p w14:paraId="0F6A3886" w14:textId="77777777" w:rsidR="008C41F4" w:rsidRDefault="008C41F4">
                                                      <w:pPr>
                                                        <w:rPr>
                                                          <w:rFonts w:ascii="Times New Roman" w:eastAsia="Times New Roman" w:hAnsi="Times New Roman" w:cs="Times New Roman"/>
                                                          <w:sz w:val="20"/>
                                                          <w:szCs w:val="20"/>
                                                        </w:rPr>
                                                      </w:pPr>
                                                    </w:p>
                                                  </w:tc>
                                                </w:tr>
                                              </w:tbl>
                                              <w:p w14:paraId="23C5150C" w14:textId="77777777" w:rsidR="008C41F4" w:rsidRDefault="008C41F4">
                                                <w:pPr>
                                                  <w:rPr>
                                                    <w:rFonts w:ascii="Times New Roman" w:eastAsia="Times New Roman" w:hAnsi="Times New Roman" w:cs="Times New Roman"/>
                                                    <w:sz w:val="20"/>
                                                    <w:szCs w:val="20"/>
                                                  </w:rPr>
                                                </w:pPr>
                                              </w:p>
                                            </w:tc>
                                          </w:tr>
                                        </w:tbl>
                                        <w:p w14:paraId="5A01E6F6" w14:textId="77777777" w:rsidR="008C41F4" w:rsidRDefault="008C41F4">
                                          <w:pPr>
                                            <w:jc w:val="center"/>
                                            <w:rPr>
                                              <w:rFonts w:ascii="Times New Roman" w:eastAsia="Times New Roman" w:hAnsi="Times New Roman" w:cs="Times New Roman"/>
                                              <w:sz w:val="20"/>
                                              <w:szCs w:val="20"/>
                                            </w:rPr>
                                          </w:pPr>
                                        </w:p>
                                      </w:tc>
                                    </w:tr>
                                  </w:tbl>
                                  <w:p w14:paraId="0BA4FC64"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64A2EEF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64E60270"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5ED961F6"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C41F4" w14:paraId="094E028B" w14:textId="77777777">
                                                        <w:trPr>
                                                          <w:tblCellSpacing w:w="0" w:type="dxa"/>
                                                        </w:trPr>
                                                        <w:tc>
                                                          <w:tcPr>
                                                            <w:tcW w:w="0" w:type="auto"/>
                                                            <w:shd w:val="clear" w:color="auto" w:fill="3EB0E4"/>
                                                            <w:tcMar>
                                                              <w:top w:w="150" w:type="dxa"/>
                                                              <w:left w:w="150" w:type="dxa"/>
                                                              <w:bottom w:w="150" w:type="dxa"/>
                                                              <w:right w:w="150" w:type="dxa"/>
                                                            </w:tcMar>
                                                            <w:hideMark/>
                                                          </w:tcPr>
                                                          <w:p w14:paraId="53734C96"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Holiday club grants available</w:t>
                                                            </w:r>
                                                          </w:p>
                                                        </w:tc>
                                                      </w:tr>
                                                    </w:tbl>
                                                    <w:p w14:paraId="10C43F21"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1BF47689" w14:textId="77777777">
                                                        <w:trPr>
                                                          <w:tblCellSpacing w:w="0" w:type="dxa"/>
                                                        </w:trPr>
                                                        <w:tc>
                                                          <w:tcPr>
                                                            <w:tcW w:w="0" w:type="auto"/>
                                                            <w:tcMar>
                                                              <w:top w:w="150" w:type="dxa"/>
                                                              <w:left w:w="150" w:type="dxa"/>
                                                              <w:bottom w:w="150" w:type="dxa"/>
                                                              <w:right w:w="150" w:type="dxa"/>
                                                            </w:tcMar>
                                                            <w:hideMark/>
                                                          </w:tcPr>
                                                          <w:p w14:paraId="53B6840B"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Children’s and Youth Work Committee has extended its small grants scheme to encourage churches running a holiday club. Grants of £50 or £100 are available to help with the purchase of craft materials, snacks, decorations, games equipment, Zoom licences etc. For more information or to apply, </w:t>
                                                            </w:r>
                                                            <w:hyperlink r:id="rId12"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0C7425C3" w14:textId="77777777" w:rsidR="008C41F4" w:rsidRDefault="008C41F4">
                                                      <w:pPr>
                                                        <w:rPr>
                                                          <w:rFonts w:ascii="Times New Roman" w:eastAsia="Times New Roman" w:hAnsi="Times New Roman" w:cs="Times New Roman"/>
                                                          <w:sz w:val="20"/>
                                                          <w:szCs w:val="20"/>
                                                        </w:rPr>
                                                      </w:pPr>
                                                    </w:p>
                                                  </w:tc>
                                                </w:tr>
                                              </w:tbl>
                                              <w:p w14:paraId="548FF614"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222373D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C41F4" w14:paraId="0391C2C2" w14:textId="77777777">
                                                        <w:trPr>
                                                          <w:tblCellSpacing w:w="0" w:type="dxa"/>
                                                        </w:trPr>
                                                        <w:tc>
                                                          <w:tcPr>
                                                            <w:tcW w:w="0" w:type="auto"/>
                                                            <w:shd w:val="clear" w:color="auto" w:fill="3EB0E4"/>
                                                            <w:tcMar>
                                                              <w:top w:w="150" w:type="dxa"/>
                                                              <w:left w:w="150" w:type="dxa"/>
                                                              <w:bottom w:w="150" w:type="dxa"/>
                                                              <w:right w:w="150" w:type="dxa"/>
                                                            </w:tcMar>
                                                            <w:hideMark/>
                                                          </w:tcPr>
                                                          <w:p w14:paraId="31E043B2"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Photos needed for new URC calendar</w:t>
                                                            </w:r>
                                                          </w:p>
                                                        </w:tc>
                                                      </w:tr>
                                                    </w:tbl>
                                                    <w:p w14:paraId="09E93DB5"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60FA7EBB" w14:textId="77777777">
                                                        <w:trPr>
                                                          <w:tblCellSpacing w:w="0" w:type="dxa"/>
                                                        </w:trPr>
                                                        <w:tc>
                                                          <w:tcPr>
                                                            <w:tcW w:w="0" w:type="auto"/>
                                                            <w:tcMar>
                                                              <w:top w:w="150" w:type="dxa"/>
                                                              <w:left w:w="150" w:type="dxa"/>
                                                              <w:bottom w:w="150" w:type="dxa"/>
                                                              <w:right w:w="150" w:type="dxa"/>
                                                            </w:tcMar>
                                                            <w:hideMark/>
                                                          </w:tcPr>
                                                          <w:p w14:paraId="53F10931" w14:textId="77777777" w:rsidR="008C41F4" w:rsidRDefault="008C41F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The URC is producing a calendar of church buildings for 2022. You are welcome to submit good quality images of all types of URC buildings: Victorian churches, post war pre-fabs, churches opened in the last couple of years for example. The idea is to give a flavour of URC buildings the length and breadth of the denomination.</w:t>
                                                            </w:r>
                                                            <w:r>
                                                              <w:rPr>
                                                                <w:rFonts w:ascii="Arial" w:hAnsi="Arial" w:cs="Arial"/>
                                                                <w:color w:val="ABA8A4"/>
                                                                <w:sz w:val="21"/>
                                                                <w:szCs w:val="21"/>
                                                              </w:rPr>
                                                              <w:t xml:space="preserve"> </w:t>
                                                            </w:r>
                                                            <w:hyperlink r:id="rId13" w:history="1">
                                                              <w:r>
                                                                <w:rPr>
                                                                  <w:rStyle w:val="Hyperlink"/>
                                                                  <w:rFonts w:ascii="Arial" w:hAnsi="Arial" w:cs="Arial"/>
                                                                  <w:b/>
                                                                  <w:bCs/>
                                                                  <w:color w:val="2822F4"/>
                                                                  <w:sz w:val="21"/>
                                                                  <w:szCs w:val="21"/>
                                                                  <w:u w:val="none"/>
                                                                </w:rPr>
                                                                <w:t>Read more</w:t>
                                                              </w:r>
                                                            </w:hyperlink>
                                                            <w:r>
                                                              <w:rPr>
                                                                <w:rFonts w:ascii="Arial" w:hAnsi="Arial" w:cs="Arial"/>
                                                                <w:color w:val="ABA8A4"/>
                                                                <w:sz w:val="21"/>
                                                                <w:szCs w:val="21"/>
                                                              </w:rPr>
                                                              <w:t>.</w:t>
                                                            </w:r>
                                                          </w:p>
                                                        </w:tc>
                                                      </w:tr>
                                                    </w:tbl>
                                                    <w:p w14:paraId="04DCB549" w14:textId="77777777" w:rsidR="008C41F4" w:rsidRDefault="008C41F4">
                                                      <w:pPr>
                                                        <w:rPr>
                                                          <w:rFonts w:ascii="Times New Roman" w:eastAsia="Times New Roman" w:hAnsi="Times New Roman" w:cs="Times New Roman"/>
                                                          <w:sz w:val="20"/>
                                                          <w:szCs w:val="20"/>
                                                        </w:rPr>
                                                      </w:pPr>
                                                    </w:p>
                                                  </w:tc>
                                                </w:tr>
                                              </w:tbl>
                                              <w:p w14:paraId="451F82B4" w14:textId="77777777" w:rsidR="008C41F4" w:rsidRDefault="008C41F4">
                                                <w:pPr>
                                                  <w:rPr>
                                                    <w:rFonts w:ascii="Times New Roman" w:eastAsia="Times New Roman" w:hAnsi="Times New Roman" w:cs="Times New Roman"/>
                                                    <w:sz w:val="20"/>
                                                    <w:szCs w:val="20"/>
                                                  </w:rPr>
                                                </w:pPr>
                                              </w:p>
                                            </w:tc>
                                          </w:tr>
                                        </w:tbl>
                                        <w:p w14:paraId="66F874BA" w14:textId="77777777" w:rsidR="008C41F4" w:rsidRDefault="008C41F4">
                                          <w:pPr>
                                            <w:jc w:val="center"/>
                                            <w:rPr>
                                              <w:rFonts w:ascii="Times New Roman" w:eastAsia="Times New Roman" w:hAnsi="Times New Roman" w:cs="Times New Roman"/>
                                              <w:sz w:val="20"/>
                                              <w:szCs w:val="20"/>
                                            </w:rPr>
                                          </w:pPr>
                                        </w:p>
                                      </w:tc>
                                    </w:tr>
                                  </w:tbl>
                                  <w:p w14:paraId="59B5788E"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2DA557A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7079578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76C776B3"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8C41F4" w14:paraId="77A1E618" w14:textId="77777777">
                                                        <w:trPr>
                                                          <w:tblCellSpacing w:w="0" w:type="dxa"/>
                                                        </w:trPr>
                                                        <w:tc>
                                                          <w:tcPr>
                                                            <w:tcW w:w="0" w:type="auto"/>
                                                            <w:shd w:val="clear" w:color="auto" w:fill="3EB0E4"/>
                                                            <w:tcMar>
                                                              <w:top w:w="150" w:type="dxa"/>
                                                              <w:left w:w="150" w:type="dxa"/>
                                                              <w:bottom w:w="150" w:type="dxa"/>
                                                              <w:right w:w="150" w:type="dxa"/>
                                                            </w:tcMar>
                                                            <w:hideMark/>
                                                          </w:tcPr>
                                                          <w:p w14:paraId="21DEB3BC"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General Assembly Moderators</w:t>
                                                            </w:r>
                                                          </w:p>
                                                        </w:tc>
                                                      </w:tr>
                                                    </w:tbl>
                                                    <w:p w14:paraId="19052CC5"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08277B84" w14:textId="77777777">
                                                        <w:trPr>
                                                          <w:tblCellSpacing w:w="0" w:type="dxa"/>
                                                        </w:trPr>
                                                        <w:tc>
                                                          <w:tcPr>
                                                            <w:tcW w:w="0" w:type="auto"/>
                                                            <w:tcMar>
                                                              <w:top w:w="150" w:type="dxa"/>
                                                              <w:left w:w="150" w:type="dxa"/>
                                                              <w:bottom w:w="150" w:type="dxa"/>
                                                              <w:right w:w="150" w:type="dxa"/>
                                                            </w:tcMar>
                                                            <w:vAlign w:val="center"/>
                                                            <w:hideMark/>
                                                          </w:tcPr>
                                                          <w:p w14:paraId="76933364" w14:textId="41D20136"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DDED09F" wp14:editId="69537590">
                                                                  <wp:extent cx="5593715" cy="144970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3715" cy="1449705"/>
                                                                          </a:xfrm>
                                                                          <a:prstGeom prst="rect">
                                                                            <a:avLst/>
                                                                          </a:prstGeom>
                                                                          <a:noFill/>
                                                                          <a:ln>
                                                                            <a:noFill/>
                                                                          </a:ln>
                                                                        </pic:spPr>
                                                                      </pic:pic>
                                                                    </a:graphicData>
                                                                  </a:graphic>
                                                                </wp:inline>
                                                              </w:drawing>
                                                            </w:r>
                                                          </w:p>
                                                        </w:tc>
                                                      </w:tr>
                                                    </w:tbl>
                                                    <w:p w14:paraId="6DBA37EA"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45E787B6" w14:textId="77777777">
                                                        <w:trPr>
                                                          <w:tblCellSpacing w:w="0" w:type="dxa"/>
                                                        </w:trPr>
                                                        <w:tc>
                                                          <w:tcPr>
                                                            <w:tcW w:w="0" w:type="auto"/>
                                                            <w:tcMar>
                                                              <w:top w:w="150" w:type="dxa"/>
                                                              <w:left w:w="150" w:type="dxa"/>
                                                              <w:bottom w:w="150" w:type="dxa"/>
                                                              <w:right w:w="150" w:type="dxa"/>
                                                            </w:tcMar>
                                                            <w:hideMark/>
                                                          </w:tcPr>
                                                          <w:p w14:paraId="185B7B49"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Keep up-to-date with the URC's General Assembly Moderators and their work in, around and beyond the denomination. Read the Moderator's blog </w:t>
                                                            </w:r>
                                                            <w:hyperlink r:id="rId15"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p w14:paraId="6552BEA6"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1BFFF85B" w14:textId="08955E63" w:rsidR="008C41F4" w:rsidRDefault="008C41F4">
                                                            <w:pPr>
                                                              <w:pStyle w:val="NormalWeb"/>
                                                              <w:spacing w:before="0" w:beforeAutospacing="0" w:after="0" w:afterAutospacing="0" w:line="330" w:lineRule="atLeast"/>
                                                              <w:rPr>
                                                                <w:rFonts w:ascii="Arial" w:hAnsi="Arial" w:cs="Arial"/>
                                                                <w:color w:val="000000"/>
                                                                <w:sz w:val="21"/>
                                                                <w:szCs w:val="21"/>
                                                              </w:rPr>
                                                            </w:pPr>
                                                          </w:p>
                                                        </w:tc>
                                                      </w:tr>
                                                    </w:tbl>
                                                    <w:p w14:paraId="5E4E23FD" w14:textId="77777777" w:rsidR="008C41F4" w:rsidRDefault="008C41F4">
                                                      <w:pPr>
                                                        <w:rPr>
                                                          <w:rFonts w:ascii="Times New Roman" w:eastAsia="Times New Roman" w:hAnsi="Times New Roman" w:cs="Times New Roman"/>
                                                          <w:sz w:val="20"/>
                                                          <w:szCs w:val="20"/>
                                                        </w:rPr>
                                                      </w:pPr>
                                                    </w:p>
                                                  </w:tc>
                                                </w:tr>
                                              </w:tbl>
                                              <w:p w14:paraId="5D21B067" w14:textId="77777777" w:rsidR="008C41F4" w:rsidRDefault="008C41F4">
                                                <w:pPr>
                                                  <w:rPr>
                                                    <w:rFonts w:ascii="Times New Roman" w:eastAsia="Times New Roman" w:hAnsi="Times New Roman" w:cs="Times New Roman"/>
                                                    <w:sz w:val="20"/>
                                                    <w:szCs w:val="20"/>
                                                  </w:rPr>
                                                </w:pPr>
                                              </w:p>
                                            </w:tc>
                                          </w:tr>
                                        </w:tbl>
                                        <w:p w14:paraId="7A1FB666" w14:textId="77777777" w:rsidR="008C41F4" w:rsidRDefault="008C41F4">
                                          <w:pPr>
                                            <w:jc w:val="center"/>
                                            <w:rPr>
                                              <w:rFonts w:ascii="Times New Roman" w:eastAsia="Times New Roman" w:hAnsi="Times New Roman" w:cs="Times New Roman"/>
                                              <w:sz w:val="20"/>
                                              <w:szCs w:val="20"/>
                                            </w:rPr>
                                          </w:pPr>
                                        </w:p>
                                      </w:tc>
                                    </w:tr>
                                  </w:tbl>
                                  <w:p w14:paraId="3B213BA0"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5BC9EBC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4"/>
                                            <w:gridCol w:w="4796"/>
                                          </w:tblGrid>
                                          <w:tr w:rsidR="008C41F4" w14:paraId="184A5212"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4"/>
                                                </w:tblGrid>
                                                <w:tr w:rsidR="008C41F4" w14:paraId="53A9CCE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4"/>
                                                      </w:tblGrid>
                                                      <w:tr w:rsidR="008C41F4" w14:paraId="66BF0F9A" w14:textId="77777777">
                                                        <w:trPr>
                                                          <w:tblCellSpacing w:w="0" w:type="dxa"/>
                                                        </w:trPr>
                                                        <w:tc>
                                                          <w:tcPr>
                                                            <w:tcW w:w="0" w:type="auto"/>
                                                            <w:shd w:val="clear" w:color="auto" w:fill="3EB0E4"/>
                                                            <w:tcMar>
                                                              <w:top w:w="150" w:type="dxa"/>
                                                              <w:left w:w="150" w:type="dxa"/>
                                                              <w:bottom w:w="150" w:type="dxa"/>
                                                              <w:right w:w="150" w:type="dxa"/>
                                                            </w:tcMar>
                                                            <w:hideMark/>
                                                          </w:tcPr>
                                                          <w:p w14:paraId="04F93050" w14:textId="77777777" w:rsidR="008C41F4" w:rsidRDefault="008C41F4">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Greenbelt festival cancelled</w:t>
                                                            </w:r>
                                                          </w:p>
                                                        </w:tc>
                                                      </w:tr>
                                                    </w:tbl>
                                                    <w:p w14:paraId="4AC67D08"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4"/>
                                                      </w:tblGrid>
                                                      <w:tr w:rsidR="008C41F4" w14:paraId="09B3E079" w14:textId="77777777">
                                                        <w:trPr>
                                                          <w:tblCellSpacing w:w="0" w:type="dxa"/>
                                                        </w:trPr>
                                                        <w:tc>
                                                          <w:tcPr>
                                                            <w:tcW w:w="0" w:type="auto"/>
                                                            <w:tcMar>
                                                              <w:top w:w="150" w:type="dxa"/>
                                                              <w:left w:w="150" w:type="dxa"/>
                                                              <w:bottom w:w="150" w:type="dxa"/>
                                                              <w:right w:w="150" w:type="dxa"/>
                                                            </w:tcMar>
                                                            <w:vAlign w:val="center"/>
                                                            <w:hideMark/>
                                                          </w:tcPr>
                                                          <w:p w14:paraId="3BB77FF0" w14:textId="0EFFB05A"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7F63714" wp14:editId="091BEA7F">
                                                                  <wp:extent cx="2860040" cy="15563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1556385"/>
                                                                          </a:xfrm>
                                                                          <a:prstGeom prst="rect">
                                                                            <a:avLst/>
                                                                          </a:prstGeom>
                                                                          <a:noFill/>
                                                                          <a:ln>
                                                                            <a:noFill/>
                                                                          </a:ln>
                                                                        </pic:spPr>
                                                                      </pic:pic>
                                                                    </a:graphicData>
                                                                  </a:graphic>
                                                                </wp:inline>
                                                              </w:drawing>
                                                            </w:r>
                                                          </w:p>
                                                        </w:tc>
                                                      </w:tr>
                                                    </w:tbl>
                                                    <w:p w14:paraId="54B743F8"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4"/>
                                                      </w:tblGrid>
                                                      <w:tr w:rsidR="008C41F4" w14:paraId="364DB2D1" w14:textId="77777777">
                                                        <w:trPr>
                                                          <w:tblCellSpacing w:w="0" w:type="dxa"/>
                                                        </w:trPr>
                                                        <w:tc>
                                                          <w:tcPr>
                                                            <w:tcW w:w="0" w:type="auto"/>
                                                            <w:tcMar>
                                                              <w:top w:w="150" w:type="dxa"/>
                                                              <w:left w:w="150" w:type="dxa"/>
                                                              <w:bottom w:w="150" w:type="dxa"/>
                                                              <w:right w:w="150" w:type="dxa"/>
                                                            </w:tcMar>
                                                            <w:hideMark/>
                                                          </w:tcPr>
                                                          <w:p w14:paraId="15B75BE9"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This year's Greenbelt Festival has been cancelled. Greenbelt had many complex issues to wrestle with in deciding how to plan and deliver the festival and keep people safe. Among a range of issues, </w:t>
                                                            </w:r>
                                                            <w:proofErr w:type="spellStart"/>
                                                            <w:r>
                                                              <w:rPr>
                                                                <w:rFonts w:ascii="Arial" w:hAnsi="Arial" w:cs="Arial"/>
                                                                <w:color w:val="000000"/>
                                                                <w:sz w:val="21"/>
                                                                <w:szCs w:val="21"/>
                                                              </w:rPr>
                                                              <w:t>GreenbeIt</w:t>
                                                            </w:r>
                                                            <w:proofErr w:type="spellEnd"/>
                                                            <w:r>
                                                              <w:rPr>
                                                                <w:rFonts w:ascii="Arial" w:hAnsi="Arial" w:cs="Arial"/>
                                                                <w:color w:val="000000"/>
                                                                <w:sz w:val="21"/>
                                                                <w:szCs w:val="21"/>
                                                              </w:rPr>
                                                              <w:t xml:space="preserve"> needed an insurance protection from the government should pandemic restrictions return but, unfortunately, was unable to obtain this. The URC has been an associate partner of the festival since 2016. </w:t>
                                                            </w:r>
                                                            <w:hyperlink r:id="rId17" w:history="1">
                                                              <w:r>
                                                                <w:rPr>
                                                                  <w:rStyle w:val="Hyperlink"/>
                                                                  <w:rFonts w:ascii="Arial" w:hAnsi="Arial" w:cs="Arial"/>
                                                                  <w:b/>
                                                                  <w:bCs/>
                                                                  <w:color w:val="2822F4"/>
                                                                  <w:sz w:val="21"/>
                                                                  <w:szCs w:val="21"/>
                                                                </w:rPr>
                                                                <w:t>Read more</w:t>
                                                              </w:r>
                                                            </w:hyperlink>
                                                            <w:r>
                                                              <w:rPr>
                                                                <w:rFonts w:ascii="Arial" w:hAnsi="Arial" w:cs="Arial"/>
                                                                <w:color w:val="000000"/>
                                                                <w:sz w:val="21"/>
                                                                <w:szCs w:val="21"/>
                                                              </w:rPr>
                                                              <w:t>.</w:t>
                                                            </w:r>
                                                          </w:p>
                                                        </w:tc>
                                                      </w:tr>
                                                    </w:tbl>
                                                    <w:p w14:paraId="5DD1C61A" w14:textId="77777777" w:rsidR="008C41F4" w:rsidRDefault="008C41F4">
                                                      <w:pPr>
                                                        <w:rPr>
                                                          <w:rFonts w:ascii="Times New Roman" w:eastAsia="Times New Roman" w:hAnsi="Times New Roman" w:cs="Times New Roman"/>
                                                          <w:sz w:val="20"/>
                                                          <w:szCs w:val="20"/>
                                                        </w:rPr>
                                                      </w:pPr>
                                                    </w:p>
                                                  </w:tc>
                                                </w:tr>
                                              </w:tbl>
                                              <w:p w14:paraId="3426A49E"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796"/>
                                                </w:tblGrid>
                                                <w:tr w:rsidR="008C41F4" w14:paraId="3C0845CA"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96"/>
                                                      </w:tblGrid>
                                                      <w:tr w:rsidR="008C41F4" w14:paraId="36D5DB98" w14:textId="77777777">
                                                        <w:trPr>
                                                          <w:tblCellSpacing w:w="0" w:type="dxa"/>
                                                        </w:trPr>
                                                        <w:tc>
                                                          <w:tcPr>
                                                            <w:tcW w:w="0" w:type="auto"/>
                                                            <w:shd w:val="clear" w:color="auto" w:fill="3EB0E4"/>
                                                            <w:tcMar>
                                                              <w:top w:w="150" w:type="dxa"/>
                                                              <w:left w:w="150" w:type="dxa"/>
                                                              <w:bottom w:w="150" w:type="dxa"/>
                                                              <w:right w:w="150" w:type="dxa"/>
                                                            </w:tcMar>
                                                            <w:hideMark/>
                                                          </w:tcPr>
                                                          <w:p w14:paraId="49860E0D"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Rethink immigration plan</w:t>
                                                            </w:r>
                                                          </w:p>
                                                        </w:tc>
                                                      </w:tr>
                                                    </w:tbl>
                                                    <w:p w14:paraId="45562C03"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6"/>
                                                      </w:tblGrid>
                                                      <w:tr w:rsidR="008C41F4" w14:paraId="4B52058E" w14:textId="77777777">
                                                        <w:trPr>
                                                          <w:tblCellSpacing w:w="0" w:type="dxa"/>
                                                        </w:trPr>
                                                        <w:tc>
                                                          <w:tcPr>
                                                            <w:tcW w:w="0" w:type="auto"/>
                                                            <w:tcMar>
                                                              <w:top w:w="150" w:type="dxa"/>
                                                              <w:left w:w="150" w:type="dxa"/>
                                                              <w:bottom w:w="150" w:type="dxa"/>
                                                              <w:right w:w="150" w:type="dxa"/>
                                                            </w:tcMar>
                                                            <w:vAlign w:val="center"/>
                                                            <w:hideMark/>
                                                          </w:tcPr>
                                                          <w:p w14:paraId="15E3481C" w14:textId="76B4F67C" w:rsidR="008C41F4" w:rsidRDefault="008C41F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BABF9DE" wp14:editId="652C7C99">
                                                                  <wp:extent cx="2334895" cy="1556385"/>
                                                                  <wp:effectExtent l="0" t="0" r="825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4895" cy="1556385"/>
                                                                          </a:xfrm>
                                                                          <a:prstGeom prst="rect">
                                                                            <a:avLst/>
                                                                          </a:prstGeom>
                                                                          <a:noFill/>
                                                                          <a:ln>
                                                                            <a:noFill/>
                                                                          </a:ln>
                                                                        </pic:spPr>
                                                                      </pic:pic>
                                                                    </a:graphicData>
                                                                  </a:graphic>
                                                                </wp:inline>
                                                              </w:drawing>
                                                            </w:r>
                                                          </w:p>
                                                        </w:tc>
                                                      </w:tr>
                                                    </w:tbl>
                                                    <w:p w14:paraId="24ABF8F2"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6"/>
                                                      </w:tblGrid>
                                                      <w:tr w:rsidR="008C41F4" w14:paraId="0D1159F2" w14:textId="77777777">
                                                        <w:trPr>
                                                          <w:tblCellSpacing w:w="0" w:type="dxa"/>
                                                        </w:trPr>
                                                        <w:tc>
                                                          <w:tcPr>
                                                            <w:tcW w:w="0" w:type="auto"/>
                                                            <w:tcMar>
                                                              <w:top w:w="150" w:type="dxa"/>
                                                              <w:left w:w="150" w:type="dxa"/>
                                                              <w:bottom w:w="150" w:type="dxa"/>
                                                              <w:right w:w="150" w:type="dxa"/>
                                                            </w:tcMar>
                                                            <w:hideMark/>
                                                          </w:tcPr>
                                                          <w:p w14:paraId="747A2604"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General Assembly Moderators have joined a coalition of faith groups and leaders in writing to </w:t>
                                                            </w:r>
                                                            <w:proofErr w:type="spellStart"/>
                                                            <w:r>
                                                              <w:rPr>
                                                                <w:rFonts w:ascii="Arial" w:hAnsi="Arial" w:cs="Arial"/>
                                                                <w:color w:val="000000"/>
                                                                <w:sz w:val="21"/>
                                                                <w:szCs w:val="21"/>
                                                              </w:rPr>
                                                              <w:t>Priti</w:t>
                                                            </w:r>
                                                            <w:proofErr w:type="spellEnd"/>
                                                            <w:r>
                                                              <w:rPr>
                                                                <w:rFonts w:ascii="Arial" w:hAnsi="Arial" w:cs="Arial"/>
                                                                <w:color w:val="000000"/>
                                                                <w:sz w:val="21"/>
                                                                <w:szCs w:val="21"/>
                                                              </w:rPr>
                                                              <w:t xml:space="preserve"> Patel, the Home Secretary, to urge her to rethink the government's proposed New Plan for Immigration. The coalition says the plan “lacks humanity and respect for human dignity" and it would be "wrong to create a system in which the way people enter the UK will impact how their asylum claim is processed and the status they might receive." </w:t>
                                                            </w:r>
                                                            <w:hyperlink r:id="rId19"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6DB4615E" w14:textId="77777777" w:rsidR="008C41F4" w:rsidRDefault="008C41F4">
                                                      <w:pPr>
                                                        <w:rPr>
                                                          <w:rFonts w:ascii="Times New Roman" w:eastAsia="Times New Roman" w:hAnsi="Times New Roman" w:cs="Times New Roman"/>
                                                          <w:sz w:val="20"/>
                                                          <w:szCs w:val="20"/>
                                                        </w:rPr>
                                                      </w:pPr>
                                                    </w:p>
                                                  </w:tc>
                                                </w:tr>
                                              </w:tbl>
                                              <w:p w14:paraId="246A2CED" w14:textId="77777777" w:rsidR="008C41F4" w:rsidRDefault="008C41F4">
                                                <w:pPr>
                                                  <w:rPr>
                                                    <w:rFonts w:ascii="Times New Roman" w:eastAsia="Times New Roman" w:hAnsi="Times New Roman" w:cs="Times New Roman"/>
                                                    <w:sz w:val="20"/>
                                                    <w:szCs w:val="20"/>
                                                  </w:rPr>
                                                </w:pPr>
                                              </w:p>
                                            </w:tc>
                                          </w:tr>
                                        </w:tbl>
                                        <w:p w14:paraId="763B4B70" w14:textId="77777777" w:rsidR="008C41F4" w:rsidRDefault="008C41F4">
                                          <w:pPr>
                                            <w:jc w:val="center"/>
                                            <w:rPr>
                                              <w:rFonts w:ascii="Times New Roman" w:eastAsia="Times New Roman" w:hAnsi="Times New Roman" w:cs="Times New Roman"/>
                                              <w:sz w:val="20"/>
                                              <w:szCs w:val="20"/>
                                            </w:rPr>
                                          </w:pPr>
                                        </w:p>
                                      </w:tc>
                                    </w:tr>
                                  </w:tbl>
                                  <w:p w14:paraId="6C6797FF" w14:textId="77777777" w:rsidR="008C41F4" w:rsidRDefault="008C41F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8C41F4" w14:paraId="29BF4106"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0133F9E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66DDD3E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8C41F4" w14:paraId="536C072A" w14:textId="77777777">
                                                        <w:trPr>
                                                          <w:tblCellSpacing w:w="0" w:type="dxa"/>
                                                        </w:trPr>
                                                        <w:tc>
                                                          <w:tcPr>
                                                            <w:tcW w:w="0" w:type="auto"/>
                                                            <w:shd w:val="clear" w:color="auto" w:fill="3EB0E4"/>
                                                            <w:tcMar>
                                                              <w:top w:w="150" w:type="dxa"/>
                                                              <w:left w:w="150" w:type="dxa"/>
                                                              <w:bottom w:w="150" w:type="dxa"/>
                                                              <w:right w:w="150" w:type="dxa"/>
                                                            </w:tcMar>
                                                            <w:hideMark/>
                                                          </w:tcPr>
                                                          <w:p w14:paraId="5D3EF5E4"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Catch up with Stepwise webinars</w:t>
                                                            </w:r>
                                                          </w:p>
                                                        </w:tc>
                                                      </w:tr>
                                                    </w:tbl>
                                                    <w:p w14:paraId="725BC034"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4D9E3412" w14:textId="77777777">
                                                        <w:trPr>
                                                          <w:tblCellSpacing w:w="0" w:type="dxa"/>
                                                        </w:trPr>
                                                        <w:tc>
                                                          <w:tcPr>
                                                            <w:tcW w:w="0" w:type="auto"/>
                                                            <w:tcMar>
                                                              <w:top w:w="150" w:type="dxa"/>
                                                              <w:left w:w="150" w:type="dxa"/>
                                                              <w:bottom w:w="150" w:type="dxa"/>
                                                              <w:right w:w="150" w:type="dxa"/>
                                                            </w:tcMar>
                                                            <w:vAlign w:val="center"/>
                                                            <w:hideMark/>
                                                          </w:tcPr>
                                                          <w:p w14:paraId="44E984F3" w14:textId="47634A13"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F9DA060" wp14:editId="768780C0">
                                                                  <wp:extent cx="3540760" cy="19939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0760" cy="1993900"/>
                                                                          </a:xfrm>
                                                                          <a:prstGeom prst="rect">
                                                                            <a:avLst/>
                                                                          </a:prstGeom>
                                                                          <a:noFill/>
                                                                          <a:ln>
                                                                            <a:noFill/>
                                                                          </a:ln>
                                                                        </pic:spPr>
                                                                      </pic:pic>
                                                                    </a:graphicData>
                                                                  </a:graphic>
                                                                </wp:inline>
                                                              </w:drawing>
                                                            </w:r>
                                                          </w:p>
                                                        </w:tc>
                                                      </w:tr>
                                                    </w:tbl>
                                                    <w:p w14:paraId="49406F8E"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6CBCD93C" w14:textId="77777777">
                                                        <w:trPr>
                                                          <w:tblCellSpacing w:w="0" w:type="dxa"/>
                                                        </w:trPr>
                                                        <w:tc>
                                                          <w:tcPr>
                                                            <w:tcW w:w="0" w:type="auto"/>
                                                            <w:tcMar>
                                                              <w:top w:w="150" w:type="dxa"/>
                                                              <w:left w:w="150" w:type="dxa"/>
                                                              <w:bottom w:w="150" w:type="dxa"/>
                                                              <w:right w:w="150" w:type="dxa"/>
                                                            </w:tcMar>
                                                            <w:hideMark/>
                                                          </w:tcPr>
                                                          <w:p w14:paraId="7B6BB166"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would like to find out more about Stepwise, what it is, who it’s for, and how it can help you develop your discipleship and faith journey but missed the webinars that took place during the spring, don't worry! You can catch up and watch all the webinars </w:t>
                                                            </w:r>
                                                            <w:hyperlink r:id="rId21"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p w14:paraId="1D96C8EF"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78E4A365"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73F2D318"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21A96455"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52C3091E"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351918A4"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242A18BC"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70519A01"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3751446C"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48046C55" w14:textId="058E1892" w:rsidR="008C41F4" w:rsidRDefault="008C41F4">
                                                            <w:pPr>
                                                              <w:pStyle w:val="NormalWeb"/>
                                                              <w:spacing w:before="0" w:beforeAutospacing="0" w:after="0" w:afterAutospacing="0" w:line="330" w:lineRule="atLeast"/>
                                                              <w:rPr>
                                                                <w:rFonts w:ascii="Arial" w:hAnsi="Arial" w:cs="Arial"/>
                                                                <w:color w:val="000000"/>
                                                                <w:sz w:val="21"/>
                                                                <w:szCs w:val="21"/>
                                                              </w:rPr>
                                                            </w:pPr>
                                                          </w:p>
                                                        </w:tc>
                                                      </w:tr>
                                                    </w:tbl>
                                                    <w:p w14:paraId="23E6C344" w14:textId="77777777" w:rsidR="008C41F4" w:rsidRDefault="008C41F4">
                                                      <w:pPr>
                                                        <w:rPr>
                                                          <w:rFonts w:ascii="Times New Roman" w:eastAsia="Times New Roman" w:hAnsi="Times New Roman" w:cs="Times New Roman"/>
                                                          <w:sz w:val="20"/>
                                                          <w:szCs w:val="20"/>
                                                        </w:rPr>
                                                      </w:pPr>
                                                    </w:p>
                                                  </w:tc>
                                                </w:tr>
                                              </w:tbl>
                                              <w:p w14:paraId="67173AB4" w14:textId="77777777" w:rsidR="008C41F4" w:rsidRDefault="008C41F4">
                                                <w:pPr>
                                                  <w:rPr>
                                                    <w:rFonts w:ascii="Times New Roman" w:eastAsia="Times New Roman" w:hAnsi="Times New Roman" w:cs="Times New Roman"/>
                                                    <w:sz w:val="20"/>
                                                    <w:szCs w:val="20"/>
                                                  </w:rPr>
                                                </w:pPr>
                                              </w:p>
                                            </w:tc>
                                          </w:tr>
                                        </w:tbl>
                                        <w:p w14:paraId="42073669" w14:textId="77777777" w:rsidR="008C41F4" w:rsidRDefault="008C41F4">
                                          <w:pPr>
                                            <w:jc w:val="center"/>
                                            <w:rPr>
                                              <w:rFonts w:ascii="Times New Roman" w:eastAsia="Times New Roman" w:hAnsi="Times New Roman" w:cs="Times New Roman"/>
                                              <w:sz w:val="20"/>
                                              <w:szCs w:val="20"/>
                                            </w:rPr>
                                          </w:pPr>
                                        </w:p>
                                      </w:tc>
                                    </w:tr>
                                  </w:tbl>
                                  <w:p w14:paraId="292E512F"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7A11272F"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796"/>
                                            <w:gridCol w:w="4804"/>
                                          </w:tblGrid>
                                          <w:tr w:rsidR="008C41F4" w14:paraId="30F83C60"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796"/>
                                                </w:tblGrid>
                                                <w:tr w:rsidR="008C41F4" w14:paraId="2A49EED7"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96"/>
                                                      </w:tblGrid>
                                                      <w:tr w:rsidR="008C41F4" w14:paraId="562DEC13" w14:textId="77777777">
                                                        <w:trPr>
                                                          <w:tblCellSpacing w:w="0" w:type="dxa"/>
                                                        </w:trPr>
                                                        <w:tc>
                                                          <w:tcPr>
                                                            <w:tcW w:w="0" w:type="auto"/>
                                                            <w:shd w:val="clear" w:color="auto" w:fill="3EB0E4"/>
                                                            <w:tcMar>
                                                              <w:top w:w="150" w:type="dxa"/>
                                                              <w:left w:w="150" w:type="dxa"/>
                                                              <w:bottom w:w="150" w:type="dxa"/>
                                                              <w:right w:w="150" w:type="dxa"/>
                                                            </w:tcMar>
                                                            <w:hideMark/>
                                                          </w:tcPr>
                                                          <w:p w14:paraId="70ED2EEB"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Download and print News Update</w:t>
                                                            </w:r>
                                                          </w:p>
                                                        </w:tc>
                                                      </w:tr>
                                                    </w:tbl>
                                                    <w:p w14:paraId="3AC674BC"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6"/>
                                                      </w:tblGrid>
                                                      <w:tr w:rsidR="008C41F4" w14:paraId="4726DD4E" w14:textId="77777777">
                                                        <w:trPr>
                                                          <w:tblCellSpacing w:w="0" w:type="dxa"/>
                                                        </w:trPr>
                                                        <w:tc>
                                                          <w:tcPr>
                                                            <w:tcW w:w="0" w:type="auto"/>
                                                            <w:tcMar>
                                                              <w:top w:w="150" w:type="dxa"/>
                                                              <w:left w:w="150" w:type="dxa"/>
                                                              <w:bottom w:w="150" w:type="dxa"/>
                                                              <w:right w:w="150" w:type="dxa"/>
                                                            </w:tcMar>
                                                            <w:vAlign w:val="center"/>
                                                            <w:hideMark/>
                                                          </w:tcPr>
                                                          <w:p w14:paraId="6A793659" w14:textId="11586FDB" w:rsidR="008C41F4" w:rsidRDefault="008C41F4">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D1E5DD6" wp14:editId="41270786">
                                                                  <wp:extent cx="2713990" cy="19164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3990" cy="1916430"/>
                                                                          </a:xfrm>
                                                                          <a:prstGeom prst="rect">
                                                                            <a:avLst/>
                                                                          </a:prstGeom>
                                                                          <a:noFill/>
                                                                          <a:ln>
                                                                            <a:noFill/>
                                                                          </a:ln>
                                                                        </pic:spPr>
                                                                      </pic:pic>
                                                                    </a:graphicData>
                                                                  </a:graphic>
                                                                </wp:inline>
                                                              </w:drawing>
                                                            </w:r>
                                                          </w:p>
                                                        </w:tc>
                                                      </w:tr>
                                                    </w:tbl>
                                                    <w:p w14:paraId="3904E588"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96"/>
                                                      </w:tblGrid>
                                                      <w:tr w:rsidR="008C41F4" w14:paraId="237CEB6C" w14:textId="77777777">
                                                        <w:trPr>
                                                          <w:tblCellSpacing w:w="0" w:type="dxa"/>
                                                        </w:trPr>
                                                        <w:tc>
                                                          <w:tcPr>
                                                            <w:tcW w:w="0" w:type="auto"/>
                                                            <w:tcMar>
                                                              <w:top w:w="150" w:type="dxa"/>
                                                              <w:left w:w="150" w:type="dxa"/>
                                                              <w:bottom w:w="150" w:type="dxa"/>
                                                              <w:right w:w="150" w:type="dxa"/>
                                                            </w:tcMar>
                                                            <w:hideMark/>
                                                          </w:tcPr>
                                                          <w:p w14:paraId="0BE67757"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downloadable version of this newsletter, formatted for print and for churches to cut and paste into church newsletters, is available a few days after this issue has been published. Download and print your copy </w:t>
                                                            </w:r>
                                                            <w:hyperlink r:id="rId23"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0A604529" w14:textId="77777777" w:rsidR="008C41F4" w:rsidRDefault="008C41F4">
                                                      <w:pPr>
                                                        <w:rPr>
                                                          <w:rFonts w:ascii="Times New Roman" w:eastAsia="Times New Roman" w:hAnsi="Times New Roman" w:cs="Times New Roman"/>
                                                          <w:sz w:val="20"/>
                                                          <w:szCs w:val="20"/>
                                                        </w:rPr>
                                                      </w:pPr>
                                                    </w:p>
                                                  </w:tc>
                                                </w:tr>
                                              </w:tbl>
                                              <w:p w14:paraId="715C89BD"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4"/>
                                                </w:tblGrid>
                                                <w:tr w:rsidR="008C41F4" w14:paraId="356EA0EF"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4"/>
                                                      </w:tblGrid>
                                                      <w:tr w:rsidR="008C41F4" w14:paraId="2600E169" w14:textId="77777777">
                                                        <w:trPr>
                                                          <w:tblCellSpacing w:w="0" w:type="dxa"/>
                                                        </w:trPr>
                                                        <w:tc>
                                                          <w:tcPr>
                                                            <w:tcW w:w="0" w:type="auto"/>
                                                            <w:shd w:val="clear" w:color="auto" w:fill="3EB0E4"/>
                                                            <w:tcMar>
                                                              <w:top w:w="150" w:type="dxa"/>
                                                              <w:left w:w="150" w:type="dxa"/>
                                                              <w:bottom w:w="150" w:type="dxa"/>
                                                              <w:right w:w="150" w:type="dxa"/>
                                                            </w:tcMar>
                                                            <w:hideMark/>
                                                          </w:tcPr>
                                                          <w:p w14:paraId="061D1D7C"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Share your news</w:t>
                                                            </w:r>
                                                          </w:p>
                                                        </w:tc>
                                                      </w:tr>
                                                    </w:tbl>
                                                    <w:p w14:paraId="0AD437F0"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4"/>
                                                      </w:tblGrid>
                                                      <w:tr w:rsidR="008C41F4" w14:paraId="6C866E34" w14:textId="77777777">
                                                        <w:trPr>
                                                          <w:tblCellSpacing w:w="0" w:type="dxa"/>
                                                        </w:trPr>
                                                        <w:tc>
                                                          <w:tcPr>
                                                            <w:tcW w:w="0" w:type="auto"/>
                                                            <w:tcMar>
                                                              <w:top w:w="150" w:type="dxa"/>
                                                              <w:left w:w="150" w:type="dxa"/>
                                                              <w:bottom w:w="150" w:type="dxa"/>
                                                              <w:right w:w="150" w:type="dxa"/>
                                                            </w:tcMar>
                                                            <w:vAlign w:val="center"/>
                                                            <w:hideMark/>
                                                          </w:tcPr>
                                                          <w:p w14:paraId="0A72ADE9" w14:textId="6C355CA1" w:rsidR="008C41F4" w:rsidRDefault="008C41F4">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4102C836" wp14:editId="64AD6CD7">
                                                                  <wp:extent cx="2860040" cy="1906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040" cy="1906905"/>
                                                                          </a:xfrm>
                                                                          <a:prstGeom prst="rect">
                                                                            <a:avLst/>
                                                                          </a:prstGeom>
                                                                          <a:noFill/>
                                                                          <a:ln>
                                                                            <a:noFill/>
                                                                          </a:ln>
                                                                        </pic:spPr>
                                                                      </pic:pic>
                                                                    </a:graphicData>
                                                                  </a:graphic>
                                                                </wp:inline>
                                                              </w:drawing>
                                                            </w:r>
                                                          </w:p>
                                                        </w:tc>
                                                      </w:tr>
                                                    </w:tbl>
                                                    <w:p w14:paraId="7C3EA152"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4"/>
                                                      </w:tblGrid>
                                                      <w:tr w:rsidR="008C41F4" w14:paraId="1BF45F06" w14:textId="77777777">
                                                        <w:trPr>
                                                          <w:tblCellSpacing w:w="0" w:type="dxa"/>
                                                        </w:trPr>
                                                        <w:tc>
                                                          <w:tcPr>
                                                            <w:tcW w:w="0" w:type="auto"/>
                                                            <w:tcMar>
                                                              <w:top w:w="150" w:type="dxa"/>
                                                              <w:left w:w="150" w:type="dxa"/>
                                                              <w:bottom w:w="150" w:type="dxa"/>
                                                              <w:right w:w="150" w:type="dxa"/>
                                                            </w:tcMar>
                                                            <w:hideMark/>
                                                          </w:tcPr>
                                                          <w:p w14:paraId="09BFBE4E"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have a story or picture you would like to share, then please contact URC Communications. The team is seeking stories to feature in local newspapers, the news section of the URC's national website and social media channels, e-newsletters, and </w:t>
                                                            </w:r>
                                                            <w:r>
                                                              <w:rPr>
                                                                <w:rFonts w:ascii="Arial" w:hAnsi="Arial" w:cs="Arial"/>
                                                                <w:i/>
                                                                <w:iCs/>
                                                                <w:color w:val="000000"/>
                                                                <w:sz w:val="21"/>
                                                                <w:szCs w:val="21"/>
                                                              </w:rPr>
                                                              <w:t>Reform</w:t>
                                                            </w:r>
                                                            <w:r>
                                                              <w:rPr>
                                                                <w:rFonts w:ascii="Arial" w:hAnsi="Arial" w:cs="Arial"/>
                                                                <w:color w:val="000000"/>
                                                                <w:sz w:val="21"/>
                                                                <w:szCs w:val="21"/>
                                                              </w:rPr>
                                                              <w:t xml:space="preserve"> magazine's 'Digest'. If you would like to share your news, please email the team </w:t>
                                                            </w:r>
                                                            <w:hyperlink r:id="rId25"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08EE34DC" w14:textId="77777777" w:rsidR="008C41F4" w:rsidRDefault="008C41F4">
                                                      <w:pPr>
                                                        <w:rPr>
                                                          <w:rFonts w:ascii="Times New Roman" w:eastAsia="Times New Roman" w:hAnsi="Times New Roman" w:cs="Times New Roman"/>
                                                          <w:sz w:val="20"/>
                                                          <w:szCs w:val="20"/>
                                                        </w:rPr>
                                                      </w:pPr>
                                                    </w:p>
                                                  </w:tc>
                                                </w:tr>
                                              </w:tbl>
                                              <w:p w14:paraId="7020AF76" w14:textId="77777777" w:rsidR="008C41F4" w:rsidRDefault="008C41F4">
                                                <w:pPr>
                                                  <w:rPr>
                                                    <w:rFonts w:ascii="Times New Roman" w:eastAsia="Times New Roman" w:hAnsi="Times New Roman" w:cs="Times New Roman"/>
                                                    <w:sz w:val="20"/>
                                                    <w:szCs w:val="20"/>
                                                  </w:rPr>
                                                </w:pPr>
                                              </w:p>
                                            </w:tc>
                                          </w:tr>
                                        </w:tbl>
                                        <w:p w14:paraId="3E31081D" w14:textId="77777777" w:rsidR="008C41F4" w:rsidRDefault="008C41F4">
                                          <w:pPr>
                                            <w:jc w:val="center"/>
                                            <w:rPr>
                                              <w:rFonts w:ascii="Times New Roman" w:eastAsia="Times New Roman" w:hAnsi="Times New Roman" w:cs="Times New Roman"/>
                                              <w:sz w:val="20"/>
                                              <w:szCs w:val="20"/>
                                            </w:rPr>
                                          </w:pPr>
                                        </w:p>
                                      </w:tc>
                                    </w:tr>
                                  </w:tbl>
                                  <w:p w14:paraId="7F19306E"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0F62012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4386DAF5"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77AF198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C41F4" w14:paraId="063A3219" w14:textId="77777777">
                                                        <w:trPr>
                                                          <w:tblCellSpacing w:w="0" w:type="dxa"/>
                                                        </w:trPr>
                                                        <w:tc>
                                                          <w:tcPr>
                                                            <w:tcW w:w="0" w:type="auto"/>
                                                            <w:shd w:val="clear" w:color="auto" w:fill="3EB0E4"/>
                                                            <w:tcMar>
                                                              <w:top w:w="150" w:type="dxa"/>
                                                              <w:left w:w="150" w:type="dxa"/>
                                                              <w:bottom w:w="150" w:type="dxa"/>
                                                              <w:right w:w="150" w:type="dxa"/>
                                                            </w:tcMar>
                                                            <w:hideMark/>
                                                          </w:tcPr>
                                                          <w:p w14:paraId="0463DDA2"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Youth holiday club materials </w:t>
                                                            </w:r>
                                                          </w:p>
                                                        </w:tc>
                                                      </w:tr>
                                                    </w:tbl>
                                                    <w:p w14:paraId="01A09CF0"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71961D9A" w14:textId="77777777">
                                                        <w:trPr>
                                                          <w:tblCellSpacing w:w="0" w:type="dxa"/>
                                                        </w:trPr>
                                                        <w:tc>
                                                          <w:tcPr>
                                                            <w:tcW w:w="0" w:type="auto"/>
                                                            <w:tcMar>
                                                              <w:top w:w="150" w:type="dxa"/>
                                                              <w:left w:w="150" w:type="dxa"/>
                                                              <w:bottom w:w="150" w:type="dxa"/>
                                                              <w:right w:w="150" w:type="dxa"/>
                                                            </w:tcMar>
                                                            <w:hideMark/>
                                                          </w:tcPr>
                                                          <w:p w14:paraId="09B14AFA"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URC Children’s and Youth Work team has produced Supersleuths </w:t>
                                                            </w:r>
                                                            <w:r>
                                                              <w:rPr>
                                                                <w:rFonts w:ascii="Arial" w:hAnsi="Arial" w:cs="Arial"/>
                                                                <w:color w:val="ABA8A4"/>
                                                                <w:sz w:val="21"/>
                                                                <w:szCs w:val="21"/>
                                                              </w:rPr>
                                                              <w:t>– </w:t>
                                                            </w:r>
                                                            <w:r>
                                                              <w:rPr>
                                                                <w:rFonts w:ascii="Arial" w:hAnsi="Arial" w:cs="Arial"/>
                                                                <w:color w:val="000000"/>
                                                                <w:sz w:val="21"/>
                                                                <w:szCs w:val="21"/>
                                                              </w:rPr>
                                                              <w:t xml:space="preserve">holiday club materials for five to 11s, but with appendices to help you adapt the theme for 11-to-14-year-olds. The resources will invite you to pick up your magnifying glasses, don your detective hats and investigate some cases from the Bible, with new songs and games, drama and snacks and crafts along the way. The resources will be available in June </w:t>
                                                            </w:r>
                                                            <w:hyperlink r:id="rId26" w:history="1">
                                                              <w:r>
                                                                <w:rPr>
                                                                  <w:rStyle w:val="Hyperlink"/>
                                                                  <w:rFonts w:ascii="Arial" w:hAnsi="Arial" w:cs="Arial"/>
                                                                  <w:b/>
                                                                  <w:bCs/>
                                                                  <w:color w:val="2822F4"/>
                                                                  <w:sz w:val="21"/>
                                                                  <w:szCs w:val="21"/>
                                                                </w:rPr>
                                                                <w:t>here</w:t>
                                                              </w:r>
                                                            </w:hyperlink>
                                                            <w:r>
                                                              <w:rPr>
                                                                <w:rFonts w:ascii="Arial" w:hAnsi="Arial" w:cs="Arial"/>
                                                                <w:color w:val="000000"/>
                                                                <w:sz w:val="21"/>
                                                                <w:szCs w:val="21"/>
                                                              </w:rPr>
                                                              <w:t>.</w:t>
                                                            </w:r>
                                                          </w:p>
                                                        </w:tc>
                                                      </w:tr>
                                                    </w:tbl>
                                                    <w:p w14:paraId="26FA9EE9" w14:textId="77777777" w:rsidR="008C41F4" w:rsidRDefault="008C41F4">
                                                      <w:pPr>
                                                        <w:rPr>
                                                          <w:rFonts w:ascii="Times New Roman" w:eastAsia="Times New Roman" w:hAnsi="Times New Roman" w:cs="Times New Roman"/>
                                                          <w:sz w:val="20"/>
                                                          <w:szCs w:val="20"/>
                                                        </w:rPr>
                                                      </w:pPr>
                                                    </w:p>
                                                  </w:tc>
                                                </w:tr>
                                              </w:tbl>
                                              <w:p w14:paraId="137405F3"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49728E4D"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8C41F4" w14:paraId="709F2232" w14:textId="77777777">
                                                        <w:trPr>
                                                          <w:tblCellSpacing w:w="0" w:type="dxa"/>
                                                        </w:trPr>
                                                        <w:tc>
                                                          <w:tcPr>
                                                            <w:tcW w:w="0" w:type="auto"/>
                                                            <w:shd w:val="clear" w:color="auto" w:fill="3EB0E4"/>
                                                            <w:tcMar>
                                                              <w:top w:w="150" w:type="dxa"/>
                                                              <w:left w:w="150" w:type="dxa"/>
                                                              <w:bottom w:w="150" w:type="dxa"/>
                                                              <w:right w:w="150" w:type="dxa"/>
                                                            </w:tcMar>
                                                            <w:hideMark/>
                                                          </w:tcPr>
                                                          <w:p w14:paraId="6514F8F1" w14:textId="77777777" w:rsidR="008C41F4" w:rsidRDefault="008C41F4">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New pathway for preaching</w:t>
                                                            </w:r>
                                                          </w:p>
                                                        </w:tc>
                                                      </w:tr>
                                                    </w:tbl>
                                                    <w:p w14:paraId="23EFC08B"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68902B51" w14:textId="77777777">
                                                        <w:trPr>
                                                          <w:tblCellSpacing w:w="0" w:type="dxa"/>
                                                        </w:trPr>
                                                        <w:tc>
                                                          <w:tcPr>
                                                            <w:tcW w:w="0" w:type="auto"/>
                                                            <w:tcMar>
                                                              <w:top w:w="150" w:type="dxa"/>
                                                              <w:left w:w="150" w:type="dxa"/>
                                                              <w:bottom w:w="150" w:type="dxa"/>
                                                              <w:right w:w="150" w:type="dxa"/>
                                                            </w:tcMar>
                                                            <w:hideMark/>
                                                          </w:tcPr>
                                                          <w:p w14:paraId="3FBA4905"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new programme to train as an Assembly Accredited Lay Preacher (AALP) begins in September, agreed by Mission Council. Funds have been identified to support this programme. Synods can continue to use their own training courses or use </w:t>
                                                            </w:r>
                                                            <w:hyperlink r:id="rId27" w:history="1">
                                                              <w:r>
                                                                <w:rPr>
                                                                  <w:rStyle w:val="Hyperlink"/>
                                                                  <w:rFonts w:ascii="Arial" w:hAnsi="Arial" w:cs="Arial"/>
                                                                  <w:b/>
                                                                  <w:bCs/>
                                                                  <w:color w:val="2822F4"/>
                                                                  <w:sz w:val="21"/>
                                                                  <w:szCs w:val="21"/>
                                                                  <w:u w:val="none"/>
                                                                </w:rPr>
                                                                <w:t>Stepwise</w:t>
                                                              </w:r>
                                                            </w:hyperlink>
                                                            <w:r>
                                                              <w:rPr>
                                                                <w:rFonts w:ascii="Arial" w:hAnsi="Arial" w:cs="Arial"/>
                                                                <w:color w:val="000000"/>
                                                                <w:sz w:val="21"/>
                                                                <w:szCs w:val="21"/>
                                                              </w:rPr>
                                                              <w:t xml:space="preserve"> to train what will now be known as Locally Recognised Worship Leaders (LRWL). Those interested in AALP or LRWL training should contact their </w:t>
                                                            </w:r>
                                                            <w:hyperlink r:id="rId28" w:history="1">
                                                              <w:r>
                                                                <w:rPr>
                                                                  <w:rStyle w:val="Hyperlink"/>
                                                                  <w:rFonts w:ascii="Arial" w:hAnsi="Arial" w:cs="Arial"/>
                                                                  <w:b/>
                                                                  <w:bCs/>
                                                                  <w:color w:val="2822F4"/>
                                                                  <w:sz w:val="21"/>
                                                                  <w:szCs w:val="21"/>
                                                                  <w:u w:val="none"/>
                                                                </w:rPr>
                                                                <w:t>synod</w:t>
                                                              </w:r>
                                                            </w:hyperlink>
                                                            <w:r>
                                                              <w:rPr>
                                                                <w:rFonts w:ascii="Arial" w:hAnsi="Arial" w:cs="Arial"/>
                                                                <w:color w:val="000000"/>
                                                                <w:sz w:val="21"/>
                                                                <w:szCs w:val="21"/>
                                                              </w:rPr>
                                                              <w:t xml:space="preserve"> in first instance. However, Nicola </w:t>
                                                            </w:r>
                                                            <w:proofErr w:type="spellStart"/>
                                                            <w:r>
                                                              <w:rPr>
                                                                <w:rFonts w:ascii="Arial" w:hAnsi="Arial" w:cs="Arial"/>
                                                                <w:color w:val="000000"/>
                                                                <w:sz w:val="21"/>
                                                                <w:szCs w:val="21"/>
                                                              </w:rPr>
                                                              <w:t>Furley</w:t>
                                                            </w:r>
                                                            <w:proofErr w:type="spellEnd"/>
                                                            <w:r>
                                                              <w:rPr>
                                                                <w:rFonts w:ascii="Arial" w:hAnsi="Arial" w:cs="Arial"/>
                                                                <w:color w:val="000000"/>
                                                                <w:sz w:val="21"/>
                                                                <w:szCs w:val="21"/>
                                                              </w:rPr>
                                                              <w:t xml:space="preserve">-Smith, Secretary for Ministries, can also be contacted by </w:t>
                                                            </w:r>
                                                            <w:hyperlink r:id="rId29" w:tooltip="lay preaching training" w:history="1">
                                                              <w:r>
                                                                <w:rPr>
                                                                  <w:rStyle w:val="Hyperlink"/>
                                                                  <w:rFonts w:ascii="Arial" w:hAnsi="Arial" w:cs="Arial"/>
                                                                  <w:b/>
                                                                  <w:bCs/>
                                                                  <w:color w:val="2822F4"/>
                                                                  <w:sz w:val="21"/>
                                                                  <w:szCs w:val="21"/>
                                                                </w:rPr>
                                                                <w:t>email</w:t>
                                                              </w:r>
                                                            </w:hyperlink>
                                                            <w:r>
                                                              <w:rPr>
                                                                <w:rFonts w:ascii="Arial" w:hAnsi="Arial" w:cs="Arial"/>
                                                                <w:color w:val="000000"/>
                                                                <w:sz w:val="21"/>
                                                                <w:szCs w:val="21"/>
                                                              </w:rPr>
                                                              <w:t xml:space="preserve"> for more information on AALP training.</w:t>
                                                            </w:r>
                                                          </w:p>
                                                        </w:tc>
                                                      </w:tr>
                                                    </w:tbl>
                                                    <w:p w14:paraId="7DDAAED8" w14:textId="77777777" w:rsidR="008C41F4" w:rsidRDefault="008C41F4">
                                                      <w:pPr>
                                                        <w:rPr>
                                                          <w:rFonts w:ascii="Times New Roman" w:eastAsia="Times New Roman" w:hAnsi="Times New Roman" w:cs="Times New Roman"/>
                                                          <w:sz w:val="20"/>
                                                          <w:szCs w:val="20"/>
                                                        </w:rPr>
                                                      </w:pPr>
                                                    </w:p>
                                                  </w:tc>
                                                </w:tr>
                                              </w:tbl>
                                              <w:p w14:paraId="4ACA074C" w14:textId="77777777" w:rsidR="008C41F4" w:rsidRDefault="008C41F4">
                                                <w:pPr>
                                                  <w:rPr>
                                                    <w:rFonts w:ascii="Times New Roman" w:eastAsia="Times New Roman" w:hAnsi="Times New Roman" w:cs="Times New Roman"/>
                                                    <w:sz w:val="20"/>
                                                    <w:szCs w:val="20"/>
                                                  </w:rPr>
                                                </w:pPr>
                                              </w:p>
                                            </w:tc>
                                          </w:tr>
                                        </w:tbl>
                                        <w:p w14:paraId="278AB582" w14:textId="77777777" w:rsidR="008C41F4" w:rsidRDefault="008C41F4">
                                          <w:pPr>
                                            <w:jc w:val="center"/>
                                            <w:rPr>
                                              <w:rFonts w:ascii="Times New Roman" w:eastAsia="Times New Roman" w:hAnsi="Times New Roman" w:cs="Times New Roman"/>
                                              <w:sz w:val="20"/>
                                              <w:szCs w:val="20"/>
                                            </w:rPr>
                                          </w:pPr>
                                        </w:p>
                                      </w:tc>
                                    </w:tr>
                                  </w:tbl>
                                  <w:p w14:paraId="3DD35FEE" w14:textId="77777777" w:rsidR="008C41F4" w:rsidRDefault="008C41F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8C41F4" w14:paraId="4DEBE13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24C4248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0CDE563F" w14:textId="77777777">
                                                  <w:trPr>
                                                    <w:tblCellSpacing w:w="0" w:type="dxa"/>
                                                  </w:trPr>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423C4B0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5AAEA94B"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12528437" w14:textId="77777777">
                                                                    <w:trPr>
                                                                      <w:tblCellSpacing w:w="0" w:type="dxa"/>
                                                                    </w:trPr>
                                                                    <w:tc>
                                                                      <w:tcPr>
                                                                        <w:tcW w:w="0" w:type="auto"/>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600"/>
                                                                        </w:tblGrid>
                                                                        <w:tr w:rsidR="008C41F4" w14:paraId="282C895D" w14:textId="77777777">
                                                                          <w:trPr>
                                                                            <w:tblCellSpacing w:w="0" w:type="dxa"/>
                                                                          </w:trPr>
                                                                          <w:tc>
                                                                            <w:tcPr>
                                                                              <w:tcW w:w="0" w:type="auto"/>
                                                                              <w:shd w:val="clear" w:color="auto" w:fill="FFFFFF"/>
                                                                              <w:tcMar>
                                                                                <w:top w:w="150" w:type="dxa"/>
                                                                                <w:left w:w="150" w:type="dxa"/>
                                                                                <w:bottom w:w="150" w:type="dxa"/>
                                                                                <w:right w:w="150" w:type="dxa"/>
                                                                              </w:tcMar>
                                                                              <w:vAlign w:val="center"/>
                                                                              <w:hideMark/>
                                                                            </w:tcPr>
                                                                            <w:p w14:paraId="711405B9" w14:textId="01E27C05" w:rsidR="008C41F4" w:rsidRDefault="008C41F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22C7A7FF" wp14:editId="5069B21A">
                                                                                    <wp:extent cx="1614805" cy="11283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4805" cy="1128395"/>
                                                                                            </a:xfrm>
                                                                                            <a:prstGeom prst="rect">
                                                                                              <a:avLst/>
                                                                                            </a:prstGeom>
                                                                                            <a:noFill/>
                                                                                            <a:ln>
                                                                                              <a:noFill/>
                                                                                            </a:ln>
                                                                                          </pic:spPr>
                                                                                        </pic:pic>
                                                                                      </a:graphicData>
                                                                                    </a:graphic>
                                                                                  </wp:inline>
                                                                                </w:drawing>
                                                                              </w:r>
                                                                            </w:p>
                                                                          </w:tc>
                                                                        </w:tr>
                                                                      </w:tbl>
                                                                      <w:p w14:paraId="4F9E71B4" w14:textId="77777777" w:rsidR="008C41F4" w:rsidRDefault="008C41F4">
                                                                        <w:pPr>
                                                                          <w:rPr>
                                                                            <w:rFonts w:ascii="Arial" w:eastAsia="Times New Roman" w:hAnsi="Arial" w:cs="Arial"/>
                                                                            <w:vanish/>
                                                                          </w:rPr>
                                                                        </w:pPr>
                                                                      </w:p>
                                                                      <w:tbl>
                                                                        <w:tblPr>
                                                                          <w:tblW w:w="5000" w:type="pct"/>
                                                                          <w:tblCellSpacing w:w="0" w:type="dxa"/>
                                                                          <w:shd w:val="clear" w:color="auto" w:fill="ECBA43"/>
                                                                          <w:tblCellMar>
                                                                            <w:left w:w="0" w:type="dxa"/>
                                                                            <w:right w:w="0" w:type="dxa"/>
                                                                          </w:tblCellMar>
                                                                          <w:tblLook w:val="04A0" w:firstRow="1" w:lastRow="0" w:firstColumn="1" w:lastColumn="0" w:noHBand="0" w:noVBand="1"/>
                                                                        </w:tblPr>
                                                                        <w:tblGrid>
                                                                          <w:gridCol w:w="9600"/>
                                                                        </w:tblGrid>
                                                                        <w:tr w:rsidR="008C41F4" w14:paraId="2BD2FEB4" w14:textId="77777777">
                                                                          <w:trPr>
                                                                            <w:tblCellSpacing w:w="0" w:type="dxa"/>
                                                                          </w:trPr>
                                                                          <w:tc>
                                                                            <w:tcPr>
                                                                              <w:tcW w:w="0" w:type="auto"/>
                                                                              <w:shd w:val="clear" w:color="auto" w:fill="ECBA43"/>
                                                                              <w:tcMar>
                                                                                <w:top w:w="150" w:type="dxa"/>
                                                                                <w:left w:w="150" w:type="dxa"/>
                                                                                <w:bottom w:w="150" w:type="dxa"/>
                                                                                <w:right w:w="150" w:type="dxa"/>
                                                                              </w:tcMar>
                                                                              <w:hideMark/>
                                                                            </w:tcPr>
                                                                            <w:p w14:paraId="0C7CD3B8" w14:textId="77777777" w:rsidR="008C41F4" w:rsidRDefault="008C41F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222222"/>
                                                                                  <w:sz w:val="27"/>
                                                                                  <w:szCs w:val="27"/>
                                                                                </w:rPr>
                                                                                <w:t>Keep up-to-date with URC's focus on discipleship</w:t>
                                                                              </w:r>
                                                                            </w:p>
                                                                          </w:tc>
                                                                        </w:tr>
                                                                      </w:tbl>
                                                                      <w:p w14:paraId="58821675"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6A729D3E" w14:textId="77777777">
                                                                          <w:trPr>
                                                                            <w:tblCellSpacing w:w="0" w:type="dxa"/>
                                                                          </w:trPr>
                                                                          <w:tc>
                                                                            <w:tcPr>
                                                                              <w:tcW w:w="0" w:type="auto"/>
                                                                              <w:tcMar>
                                                                                <w:top w:w="150" w:type="dxa"/>
                                                                                <w:left w:w="150" w:type="dxa"/>
                                                                                <w:bottom w:w="150" w:type="dxa"/>
                                                                                <w:right w:w="150" w:type="dxa"/>
                                                                              </w:tcMar>
                                                                              <w:hideMark/>
                                                                            </w:tcPr>
                                                                            <w:p w14:paraId="625D31B8"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is launching a new podcast which will explore a range of issues about life and faith today. In the first series, topics include Covid-19: a year on, money, climate justice, and anti-racism and </w:t>
                                                                              </w:r>
                                                                              <w:r>
                                                                                <w:rPr>
                                                                                  <w:rFonts w:ascii="Arial" w:hAnsi="Arial" w:cs="Arial"/>
                                                                                  <w:color w:val="000000"/>
                                                                                  <w:sz w:val="21"/>
                                                                                  <w:szCs w:val="21"/>
                                                                                </w:rPr>
                                                                                <w:lastRenderedPageBreak/>
                                                                                <w:t xml:space="preserve">how we, as disciples of Jesus, can respond. The fortnightly series will be co-hosted by Simon Peters, Walking the Way Project Manager, and Ann-Marie Nye, URC Communications Officer. Follow the URC's </w:t>
                                                                              </w:r>
                                                                              <w:hyperlink r:id="rId31" w:history="1">
                                                                                <w:r>
                                                                                  <w:rPr>
                                                                                    <w:rStyle w:val="Hyperlink"/>
                                                                                    <w:rFonts w:ascii="Arial" w:hAnsi="Arial" w:cs="Arial"/>
                                                                                    <w:b/>
                                                                                    <w:bCs/>
                                                                                    <w:color w:val="2822F4"/>
                                                                                    <w:sz w:val="21"/>
                                                                                    <w:szCs w:val="21"/>
                                                                                    <w:u w:val="none"/>
                                                                                  </w:rPr>
                                                                                  <w:t>Facebook</w:t>
                                                                                </w:r>
                                                                              </w:hyperlink>
                                                                              <w:r>
                                                                                <w:rPr>
                                                                                  <w:rFonts w:ascii="Arial" w:hAnsi="Arial" w:cs="Arial"/>
                                                                                  <w:color w:val="000000"/>
                                                                                  <w:sz w:val="21"/>
                                                                                  <w:szCs w:val="21"/>
                                                                                </w:rPr>
                                                                                <w:t xml:space="preserve">, </w:t>
                                                                              </w:r>
                                                                              <w:hyperlink r:id="rId32" w:history="1">
                                                                                <w:r>
                                                                                  <w:rPr>
                                                                                    <w:rStyle w:val="Hyperlink"/>
                                                                                    <w:rFonts w:ascii="Arial" w:hAnsi="Arial" w:cs="Arial"/>
                                                                                    <w:b/>
                                                                                    <w:bCs/>
                                                                                    <w:color w:val="2822F4"/>
                                                                                    <w:sz w:val="21"/>
                                                                                    <w:szCs w:val="21"/>
                                                                                    <w:u w:val="none"/>
                                                                                  </w:rPr>
                                                                                  <w:t>Twitter</w:t>
                                                                                </w:r>
                                                                              </w:hyperlink>
                                                                              <w:r>
                                                                                <w:rPr>
                                                                                  <w:rFonts w:ascii="Arial" w:hAnsi="Arial" w:cs="Arial"/>
                                                                                  <w:color w:val="000000"/>
                                                                                  <w:sz w:val="21"/>
                                                                                  <w:szCs w:val="21"/>
                                                                                </w:rPr>
                                                                                <w:t xml:space="preserve"> and </w:t>
                                                                              </w:r>
                                                                              <w:hyperlink r:id="rId33" w:history="1">
                                                                                <w:r>
                                                                                  <w:rPr>
                                                                                    <w:rStyle w:val="Hyperlink"/>
                                                                                    <w:rFonts w:ascii="Arial" w:hAnsi="Arial" w:cs="Arial"/>
                                                                                    <w:b/>
                                                                                    <w:bCs/>
                                                                                    <w:color w:val="2822F4"/>
                                                                                    <w:sz w:val="21"/>
                                                                                    <w:szCs w:val="21"/>
                                                                                    <w:u w:val="none"/>
                                                                                  </w:rPr>
                                                                                  <w:t>Instagram</w:t>
                                                                                </w:r>
                                                                              </w:hyperlink>
                                                                              <w:r>
                                                                                <w:rPr>
                                                                                  <w:rFonts w:ascii="Arial" w:hAnsi="Arial" w:cs="Arial"/>
                                                                                  <w:color w:val="000000"/>
                                                                                  <w:sz w:val="21"/>
                                                                                  <w:szCs w:val="21"/>
                                                                                </w:rPr>
                                                                                <w:t xml:space="preserve"> accounts for updates.</w:t>
                                                                              </w:r>
                                                                            </w:p>
                                                                            <w:p w14:paraId="11A462E5" w14:textId="06721A07" w:rsidR="00350DE7" w:rsidRDefault="00350DE7">
                                                                              <w:pPr>
                                                                                <w:pStyle w:val="NormalWeb"/>
                                                                                <w:spacing w:before="0" w:beforeAutospacing="0" w:after="0" w:afterAutospacing="0" w:line="330" w:lineRule="atLeast"/>
                                                                                <w:rPr>
                                                                                  <w:rFonts w:ascii="Arial" w:hAnsi="Arial" w:cs="Arial"/>
                                                                                  <w:color w:val="000000"/>
                                                                                  <w:sz w:val="21"/>
                                                                                  <w:szCs w:val="21"/>
                                                                                </w:rPr>
                                                                              </w:pPr>
                                                                            </w:p>
                                                                          </w:tc>
                                                                        </w:tr>
                                                                      </w:tbl>
                                                                      <w:p w14:paraId="4A073A40" w14:textId="77777777" w:rsidR="008C41F4" w:rsidRDefault="008C41F4">
                                                                        <w:pPr>
                                                                          <w:rPr>
                                                                            <w:rFonts w:ascii="Times New Roman" w:eastAsia="Times New Roman" w:hAnsi="Times New Roman" w:cs="Times New Roman"/>
                                                                            <w:sz w:val="20"/>
                                                                            <w:szCs w:val="20"/>
                                                                          </w:rPr>
                                                                        </w:pPr>
                                                                      </w:p>
                                                                    </w:tc>
                                                                  </w:tr>
                                                                </w:tbl>
                                                                <w:p w14:paraId="02A6F917" w14:textId="77777777" w:rsidR="008C41F4" w:rsidRDefault="008C41F4">
                                                                  <w:pPr>
                                                                    <w:rPr>
                                                                      <w:rFonts w:ascii="Times New Roman" w:eastAsia="Times New Roman" w:hAnsi="Times New Roman" w:cs="Times New Roman"/>
                                                                      <w:sz w:val="20"/>
                                                                      <w:szCs w:val="20"/>
                                                                    </w:rPr>
                                                                  </w:pPr>
                                                                </w:p>
                                                              </w:tc>
                                                            </w:tr>
                                                          </w:tbl>
                                                          <w:p w14:paraId="79A17617" w14:textId="77777777" w:rsidR="008C41F4" w:rsidRDefault="008C41F4">
                                                            <w:pPr>
                                                              <w:jc w:val="center"/>
                                                              <w:rPr>
                                                                <w:rFonts w:ascii="Times New Roman" w:eastAsia="Times New Roman" w:hAnsi="Times New Roman" w:cs="Times New Roman"/>
                                                                <w:sz w:val="20"/>
                                                                <w:szCs w:val="20"/>
                                                              </w:rPr>
                                                            </w:pPr>
                                                          </w:p>
                                                        </w:tc>
                                                      </w:tr>
                                                    </w:tbl>
                                                    <w:p w14:paraId="1E169945" w14:textId="77777777" w:rsidR="008C41F4" w:rsidRDefault="008C41F4">
                                                      <w:pPr>
                                                        <w:rPr>
                                                          <w:rFonts w:ascii="Arial" w:eastAsia="Times New Roman" w:hAnsi="Arial" w:cs="Arial"/>
                                                          <w:vanish/>
                                                        </w:rPr>
                                                      </w:pPr>
                                                    </w:p>
                                                    <w:tbl>
                                                      <w:tblPr>
                                                        <w:tblW w:w="5000" w:type="pct"/>
                                                        <w:tblCellSpacing w:w="0" w:type="dxa"/>
                                                        <w:shd w:val="clear" w:color="auto" w:fill="9F2641"/>
                                                        <w:tblCellMar>
                                                          <w:left w:w="0" w:type="dxa"/>
                                                          <w:right w:w="0" w:type="dxa"/>
                                                        </w:tblCellMar>
                                                        <w:tblLook w:val="04A0" w:firstRow="1" w:lastRow="0" w:firstColumn="1" w:lastColumn="0" w:noHBand="0" w:noVBand="1"/>
                                                      </w:tblPr>
                                                      <w:tblGrid>
                                                        <w:gridCol w:w="9600"/>
                                                      </w:tblGrid>
                                                      <w:tr w:rsidR="008C41F4" w14:paraId="545EC147" w14:textId="77777777">
                                                        <w:trPr>
                                                          <w:tblCellSpacing w:w="0" w:type="dxa"/>
                                                        </w:trPr>
                                                        <w:tc>
                                                          <w:tcPr>
                                                            <w:tcW w:w="0" w:type="auto"/>
                                                            <w:shd w:val="clear" w:color="auto" w:fill="9F2641"/>
                                                            <w:tcMar>
                                                              <w:top w:w="150" w:type="dxa"/>
                                                              <w:left w:w="150" w:type="dxa"/>
                                                              <w:bottom w:w="150" w:type="dxa"/>
                                                              <w:right w:w="150" w:type="dxa"/>
                                                            </w:tcMar>
                                                            <w:hideMark/>
                                                          </w:tcPr>
                                                          <w:p w14:paraId="6402A41C" w14:textId="77777777" w:rsidR="008C41F4" w:rsidRDefault="008C41F4">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t>Coronavirus: information and resources</w:t>
                                                            </w:r>
                                                          </w:p>
                                                        </w:tc>
                                                      </w:tr>
                                                    </w:tbl>
                                                    <w:p w14:paraId="5229AB57"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27DCCDB0" w14:textId="77777777">
                                                        <w:trPr>
                                                          <w:tblCellSpacing w:w="0" w:type="dxa"/>
                                                        </w:trPr>
                                                        <w:tc>
                                                          <w:tcPr>
                                                            <w:tcW w:w="0" w:type="auto"/>
                                                            <w:tcMar>
                                                              <w:top w:w="150" w:type="dxa"/>
                                                              <w:left w:w="150" w:type="dxa"/>
                                                              <w:bottom w:w="150" w:type="dxa"/>
                                                              <w:right w:w="150" w:type="dxa"/>
                                                            </w:tcMar>
                                                            <w:hideMark/>
                                                          </w:tcPr>
                                                          <w:p w14:paraId="7C7DF021"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Keep up-to-date with the URC's advice to churches about the Covid-19 pandemic, along with the latest resources </w:t>
                                                            </w:r>
                                                            <w:hyperlink r:id="rId34"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p w14:paraId="239F0DB0" w14:textId="4A6414C7" w:rsidR="00350DE7" w:rsidRDefault="00350DE7">
                                                            <w:pPr>
                                                              <w:pStyle w:val="NormalWeb"/>
                                                              <w:spacing w:before="0" w:beforeAutospacing="0" w:after="0" w:afterAutospacing="0" w:line="330" w:lineRule="atLeast"/>
                                                              <w:rPr>
                                                                <w:rFonts w:ascii="Arial" w:hAnsi="Arial" w:cs="Arial"/>
                                                                <w:color w:val="000000"/>
                                                                <w:sz w:val="21"/>
                                                                <w:szCs w:val="21"/>
                                                              </w:rPr>
                                                            </w:pPr>
                                                          </w:p>
                                                        </w:tc>
                                                      </w:tr>
                                                    </w:tbl>
                                                    <w:p w14:paraId="5CCBADFB" w14:textId="77777777" w:rsidR="008C41F4" w:rsidRDefault="008C41F4">
                                                      <w:pPr>
                                                        <w:rPr>
                                                          <w:rFonts w:ascii="Times New Roman" w:eastAsia="Times New Roman" w:hAnsi="Times New Roman" w:cs="Times New Roman"/>
                                                          <w:sz w:val="20"/>
                                                          <w:szCs w:val="20"/>
                                                        </w:rPr>
                                                      </w:pPr>
                                                    </w:p>
                                                  </w:tc>
                                                </w:tr>
                                              </w:tbl>
                                              <w:p w14:paraId="489F5D1E" w14:textId="77777777" w:rsidR="008C41F4" w:rsidRDefault="008C41F4">
                                                <w:pPr>
                                                  <w:rPr>
                                                    <w:rFonts w:ascii="Times New Roman" w:eastAsia="Times New Roman" w:hAnsi="Times New Roman" w:cs="Times New Roman"/>
                                                    <w:sz w:val="20"/>
                                                    <w:szCs w:val="20"/>
                                                  </w:rPr>
                                                </w:pPr>
                                              </w:p>
                                            </w:tc>
                                          </w:tr>
                                        </w:tbl>
                                        <w:p w14:paraId="13B97C8D" w14:textId="77777777" w:rsidR="008C41F4" w:rsidRDefault="008C41F4">
                                          <w:pPr>
                                            <w:jc w:val="center"/>
                                            <w:rPr>
                                              <w:rFonts w:ascii="Times New Roman" w:eastAsia="Times New Roman" w:hAnsi="Times New Roman" w:cs="Times New Roman"/>
                                              <w:sz w:val="20"/>
                                              <w:szCs w:val="20"/>
                                            </w:rPr>
                                          </w:pPr>
                                        </w:p>
                                      </w:tc>
                                    </w:tr>
                                  </w:tbl>
                                  <w:p w14:paraId="6D2C23CB"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0AC6E81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3E33C66C"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1EB95F72"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8C41F4" w14:paraId="51F3A884" w14:textId="77777777">
                                                        <w:trPr>
                                                          <w:tblCellSpacing w:w="0" w:type="dxa"/>
                                                        </w:trPr>
                                                        <w:tc>
                                                          <w:tcPr>
                                                            <w:tcW w:w="0" w:type="auto"/>
                                                            <w:shd w:val="clear" w:color="auto" w:fill="672AD5"/>
                                                            <w:tcMar>
                                                              <w:top w:w="150" w:type="dxa"/>
                                                              <w:left w:w="150" w:type="dxa"/>
                                                              <w:bottom w:w="150" w:type="dxa"/>
                                                              <w:right w:w="150" w:type="dxa"/>
                                                            </w:tcMar>
                                                            <w:hideMark/>
                                                          </w:tcPr>
                                                          <w:p w14:paraId="516605A7" w14:textId="77777777" w:rsidR="008C41F4" w:rsidRDefault="008C41F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0B94A96C"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2CFDAACF" w14:textId="77777777">
                                                        <w:trPr>
                                                          <w:tblCellSpacing w:w="0" w:type="dxa"/>
                                                        </w:trPr>
                                                        <w:tc>
                                                          <w:tcPr>
                                                            <w:tcW w:w="0" w:type="auto"/>
                                                            <w:tcMar>
                                                              <w:top w:w="150" w:type="dxa"/>
                                                              <w:left w:w="150" w:type="dxa"/>
                                                              <w:bottom w:w="150" w:type="dxa"/>
                                                              <w:right w:w="150" w:type="dxa"/>
                                                            </w:tcMar>
                                                            <w:vAlign w:val="center"/>
                                                            <w:hideMark/>
                                                          </w:tcPr>
                                                          <w:p w14:paraId="61344310" w14:textId="3755D446"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0849616" wp14:editId="7DC2DAEE">
                                                                  <wp:extent cx="1848485" cy="26263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8485" cy="2626360"/>
                                                                          </a:xfrm>
                                                                          <a:prstGeom prst="rect">
                                                                            <a:avLst/>
                                                                          </a:prstGeom>
                                                                          <a:noFill/>
                                                                          <a:ln>
                                                                            <a:noFill/>
                                                                          </a:ln>
                                                                        </pic:spPr>
                                                                      </pic:pic>
                                                                    </a:graphicData>
                                                                  </a:graphic>
                                                                </wp:inline>
                                                              </w:drawing>
                                                            </w:r>
                                                          </w:p>
                                                        </w:tc>
                                                      </w:tr>
                                                    </w:tbl>
                                                    <w:p w14:paraId="1A8E938E"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4BA8EB68" w14:textId="77777777">
                                                        <w:trPr>
                                                          <w:tblCellSpacing w:w="0" w:type="dxa"/>
                                                        </w:trPr>
                                                        <w:tc>
                                                          <w:tcPr>
                                                            <w:tcW w:w="0" w:type="auto"/>
                                                            <w:tcMar>
                                                              <w:top w:w="150" w:type="dxa"/>
                                                              <w:left w:w="150" w:type="dxa"/>
                                                              <w:bottom w:w="150" w:type="dxa"/>
                                                              <w:right w:w="150" w:type="dxa"/>
                                                            </w:tcMar>
                                                            <w:hideMark/>
                                                          </w:tcPr>
                                                          <w:p w14:paraId="6EEE6852"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This month in </w:t>
                                                            </w:r>
                                                            <w:hyperlink r:id="rId36" w:history="1">
                                                              <w:r>
                                                                <w:rPr>
                                                                  <w:rStyle w:val="Hyperlink"/>
                                                                  <w:rFonts w:ascii="Arial" w:hAnsi="Arial" w:cs="Arial"/>
                                                                  <w:b/>
                                                                  <w:bCs/>
                                                                  <w:i/>
                                                                  <w:iCs/>
                                                                  <w:color w:val="2822F4"/>
                                                                  <w:sz w:val="21"/>
                                                                  <w:szCs w:val="21"/>
                                                                  <w:u w:val="none"/>
                                                                </w:rPr>
                                                                <w:t>Reform</w:t>
                                                              </w:r>
                                                            </w:hyperlink>
                                                            <w:r>
                                                              <w:rPr>
                                                                <w:rFonts w:ascii="Arial" w:hAnsi="Arial" w:cs="Arial"/>
                                                                <w:color w:val="000000"/>
                                                                <w:sz w:val="21"/>
                                                                <w:szCs w:val="21"/>
                                                              </w:rPr>
                                                              <w:t>, Steven Tomkins talks to Chine McDonald, author of</w:t>
                                                            </w:r>
                                                            <w:r>
                                                              <w:rPr>
                                                                <w:rFonts w:ascii="Arial" w:hAnsi="Arial" w:cs="Arial"/>
                                                                <w:i/>
                                                                <w:iCs/>
                                                                <w:color w:val="000000"/>
                                                                <w:sz w:val="21"/>
                                                                <w:szCs w:val="21"/>
                                                              </w:rPr>
                                                              <w:t xml:space="preserve"> God is Not a White Man</w:t>
                                                            </w:r>
                                                            <w:r>
                                                              <w:rPr>
                                                                <w:rFonts w:ascii="Arial" w:hAnsi="Arial" w:cs="Arial"/>
                                                                <w:color w:val="000000"/>
                                                                <w:sz w:val="21"/>
                                                                <w:szCs w:val="21"/>
                                                              </w:rPr>
                                                              <w:t xml:space="preserve">, about race and faith. Are the sexes equal in church is a question answered by four contributors, Nadia </w:t>
                                                            </w:r>
                                                            <w:proofErr w:type="spellStart"/>
                                                            <w:r>
                                                              <w:rPr>
                                                                <w:rFonts w:ascii="Arial" w:hAnsi="Arial" w:cs="Arial"/>
                                                                <w:color w:val="000000"/>
                                                                <w:sz w:val="21"/>
                                                                <w:szCs w:val="21"/>
                                                              </w:rPr>
                                                              <w:t>Bolz</w:t>
                                                            </w:r>
                                                            <w:proofErr w:type="spellEnd"/>
                                                            <w:r>
                                                              <w:rPr>
                                                                <w:rFonts w:ascii="Arial" w:hAnsi="Arial" w:cs="Arial"/>
                                                                <w:color w:val="000000"/>
                                                                <w:sz w:val="21"/>
                                                                <w:szCs w:val="21"/>
                                                              </w:rPr>
                                                              <w:t xml:space="preserve">-Weber offers a prayer for resurrection; now is the perfect time for churches to be creating community gardens; Church Related Community Worker Simon </w:t>
                                                            </w:r>
                                                            <w:proofErr w:type="spellStart"/>
                                                            <w:r>
                                                              <w:rPr>
                                                                <w:rFonts w:ascii="Arial" w:hAnsi="Arial" w:cs="Arial"/>
                                                                <w:color w:val="000000"/>
                                                                <w:sz w:val="21"/>
                                                                <w:szCs w:val="21"/>
                                                              </w:rPr>
                                                              <w:t>Loveitt</w:t>
                                                            </w:r>
                                                            <w:proofErr w:type="spellEnd"/>
                                                            <w:r>
                                                              <w:rPr>
                                                                <w:rFonts w:ascii="Arial" w:hAnsi="Arial" w:cs="Arial"/>
                                                                <w:color w:val="000000"/>
                                                                <w:sz w:val="21"/>
                                                                <w:szCs w:val="21"/>
                                                              </w:rPr>
                                                              <w:t xml:space="preserve"> tells the story of food justice and financial inclusion in Sheffield; and Andy Jackson shares some tips about how to tell what’s false and what’s genuine on email. Ruth and Naomi’s story of hospitality is the focus of the Chapter &amp; verse Bible Study; Commitment-Phobe asks ‘Do I want to return to church at all?; Nick Booth enjoys the Church’s LGBT welcome; Sheila Maxey focuses on the edge of things; and Paul </w:t>
                                                            </w:r>
                                                            <w:proofErr w:type="spellStart"/>
                                                            <w:r>
                                                              <w:rPr>
                                                                <w:rFonts w:ascii="Arial" w:hAnsi="Arial" w:cs="Arial"/>
                                                                <w:color w:val="000000"/>
                                                                <w:sz w:val="21"/>
                                                                <w:szCs w:val="21"/>
                                                              </w:rPr>
                                                              <w:t>Kerensa</w:t>
                                                            </w:r>
                                                            <w:proofErr w:type="spellEnd"/>
                                                            <w:r>
                                                              <w:rPr>
                                                                <w:rFonts w:ascii="Arial" w:hAnsi="Arial" w:cs="Arial"/>
                                                                <w:color w:val="000000"/>
                                                                <w:sz w:val="21"/>
                                                                <w:szCs w:val="21"/>
                                                              </w:rPr>
                                                              <w:t xml:space="preserve"> asks if the subject of </w:t>
                                                            </w:r>
                                                            <w:proofErr w:type="spellStart"/>
                                                            <w:r>
                                                              <w:rPr>
                                                                <w:rFonts w:ascii="Arial" w:hAnsi="Arial" w:cs="Arial"/>
                                                                <w:color w:val="000000"/>
                                                                <w:sz w:val="21"/>
                                                                <w:szCs w:val="21"/>
                                                              </w:rPr>
                                                              <w:t>Covid</w:t>
                                                            </w:r>
                                                            <w:proofErr w:type="spellEnd"/>
                                                            <w:r>
                                                              <w:rPr>
                                                                <w:rFonts w:ascii="Arial" w:hAnsi="Arial" w:cs="Arial"/>
                                                                <w:color w:val="000000"/>
                                                                <w:sz w:val="21"/>
                                                                <w:szCs w:val="21"/>
                                                              </w:rPr>
                                                              <w:t xml:space="preserve"> should be changed, along with the regular news, letters, Art in focus, film and book reviews. To receive the freshest, challenging and enriching Christian magazine, and to receive a free gift, visit </w:t>
                                                            </w:r>
                                                            <w:hyperlink r:id="rId37" w:history="1">
                                                              <w:r>
                                                                <w:rPr>
                                                                  <w:rStyle w:val="Hyperlink"/>
                                                                  <w:rFonts w:ascii="Arial" w:hAnsi="Arial" w:cs="Arial"/>
                                                                  <w:b/>
                                                                  <w:bCs/>
                                                                  <w:color w:val="2822F4"/>
                                                                  <w:sz w:val="21"/>
                                                                  <w:szCs w:val="21"/>
                                                                  <w:u w:val="none"/>
                                                                </w:rPr>
                                                                <w:t>bit.ly/reform-gift</w:t>
                                                              </w:r>
                                                            </w:hyperlink>
                                                            <w:r>
                                                              <w:rPr>
                                                                <w:rFonts w:ascii="Arial" w:hAnsi="Arial" w:cs="Arial"/>
                                                                <w:color w:val="000000"/>
                                                                <w:sz w:val="21"/>
                                                                <w:szCs w:val="21"/>
                                                              </w:rPr>
                                                              <w:t xml:space="preserve"> or call 01371 851 886 and quote special offer call WINTER GIFT</w:t>
                                                            </w:r>
                                                          </w:p>
                                                          <w:p w14:paraId="6622069C"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24C1B075"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1F6E5147"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6ABF6595" w14:textId="359B3C8A"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w:t>
                                                            </w:r>
                                                          </w:p>
                                                        </w:tc>
                                                      </w:tr>
                                                    </w:tbl>
                                                    <w:p w14:paraId="2A5BCC4D" w14:textId="77777777" w:rsidR="008C41F4" w:rsidRDefault="008C41F4">
                                                      <w:pPr>
                                                        <w:rPr>
                                                          <w:rFonts w:ascii="Times New Roman" w:eastAsia="Times New Roman" w:hAnsi="Times New Roman" w:cs="Times New Roman"/>
                                                          <w:sz w:val="20"/>
                                                          <w:szCs w:val="20"/>
                                                        </w:rPr>
                                                      </w:pPr>
                                                    </w:p>
                                                  </w:tc>
                                                </w:tr>
                                              </w:tbl>
                                              <w:p w14:paraId="488F581A" w14:textId="77777777" w:rsidR="008C41F4" w:rsidRDefault="008C41F4">
                                                <w:pPr>
                                                  <w:rPr>
                                                    <w:rFonts w:ascii="Times New Roman" w:eastAsia="Times New Roman" w:hAnsi="Times New Roman" w:cs="Times New Roman"/>
                                                    <w:sz w:val="20"/>
                                                    <w:szCs w:val="20"/>
                                                  </w:rPr>
                                                </w:pPr>
                                              </w:p>
                                            </w:tc>
                                          </w:tr>
                                        </w:tbl>
                                        <w:p w14:paraId="634FE311" w14:textId="77777777" w:rsidR="008C41F4" w:rsidRDefault="008C41F4">
                                          <w:pPr>
                                            <w:jc w:val="center"/>
                                            <w:rPr>
                                              <w:rFonts w:ascii="Times New Roman" w:eastAsia="Times New Roman" w:hAnsi="Times New Roman" w:cs="Times New Roman"/>
                                              <w:sz w:val="20"/>
                                              <w:szCs w:val="20"/>
                                            </w:rPr>
                                          </w:pPr>
                                        </w:p>
                                      </w:tc>
                                    </w:tr>
                                  </w:tbl>
                                  <w:p w14:paraId="0BC320FD" w14:textId="77777777" w:rsidR="008C41F4" w:rsidRDefault="008C41F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8C41F4" w14:paraId="2B5AC53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16AC5D5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0BD77496"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2B250AB0" w14:textId="77777777">
                                                        <w:trPr>
                                                          <w:tblCellSpacing w:w="0" w:type="dxa"/>
                                                        </w:trPr>
                                                        <w:tc>
                                                          <w:tcPr>
                                                            <w:tcW w:w="0" w:type="auto"/>
                                                            <w:tcMar>
                                                              <w:top w:w="150" w:type="dxa"/>
                                                              <w:left w:w="150" w:type="dxa"/>
                                                              <w:bottom w:w="150" w:type="dxa"/>
                                                              <w:right w:w="150" w:type="dxa"/>
                                                            </w:tcMar>
                                                            <w:vAlign w:val="center"/>
                                                            <w:hideMark/>
                                                          </w:tcPr>
                                                          <w:p w14:paraId="57D540D5" w14:textId="2DE0CC90" w:rsidR="008C41F4" w:rsidRDefault="008C41F4">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597EA986" wp14:editId="2CE37A8A">
                                                                  <wp:extent cx="3346450" cy="165354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6450" cy="1653540"/>
                                                                          </a:xfrm>
                                                                          <a:prstGeom prst="rect">
                                                                            <a:avLst/>
                                                                          </a:prstGeom>
                                                                          <a:noFill/>
                                                                          <a:ln>
                                                                            <a:noFill/>
                                                                          </a:ln>
                                                                        </pic:spPr>
                                                                      </pic:pic>
                                                                    </a:graphicData>
                                                                  </a:graphic>
                                                                </wp:inline>
                                                              </w:drawing>
                                                            </w:r>
                                                          </w:p>
                                                        </w:tc>
                                                      </w:tr>
                                                    </w:tbl>
                                                    <w:p w14:paraId="4717DD93"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77E4F47E" w14:textId="77777777">
                                                        <w:trPr>
                                                          <w:tblCellSpacing w:w="0" w:type="dxa"/>
                                                        </w:trPr>
                                                        <w:tc>
                                                          <w:tcPr>
                                                            <w:tcW w:w="0" w:type="auto"/>
                                                            <w:tcMar>
                                                              <w:top w:w="150" w:type="dxa"/>
                                                              <w:left w:w="150" w:type="dxa"/>
                                                              <w:bottom w:w="150" w:type="dxa"/>
                                                              <w:right w:w="150" w:type="dxa"/>
                                                            </w:tcMar>
                                                            <w:hideMark/>
                                                          </w:tcPr>
                                                          <w:p w14:paraId="799C2FDC"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Please order online using the URC Bookshop’s new easy-to-use website </w:t>
                                                            </w:r>
                                                            <w:hyperlink r:id="rId39" w:history="1">
                                                              <w:r>
                                                                <w:rPr>
                                                                  <w:rStyle w:val="Hyperlink"/>
                                                                  <w:rFonts w:ascii="Arial" w:hAnsi="Arial" w:cs="Arial"/>
                                                                  <w:b/>
                                                                  <w:bCs/>
                                                                  <w:color w:val="2822F4"/>
                                                                  <w:sz w:val="21"/>
                                                                  <w:szCs w:val="21"/>
                                                                  <w:u w:val="none"/>
                                                                </w:rPr>
                                                                <w:t>www.urcshop.co.uk</w:t>
                                                              </w:r>
                                                            </w:hyperlink>
                                                            <w:r>
                                                              <w:rPr>
                                                                <w:rFonts w:ascii="Arial" w:hAnsi="Arial" w:cs="Arial"/>
                                                                <w:color w:val="000000"/>
                                                                <w:sz w:val="21"/>
                                                                <w:szCs w:val="21"/>
                                                              </w:rPr>
                                                              <w:t xml:space="preserve"> or by calling 020 7916 8629. </w:t>
                                                            </w:r>
                                                          </w:p>
                                                        </w:tc>
                                                      </w:tr>
                                                    </w:tbl>
                                                    <w:p w14:paraId="2584836E"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53FA1FC0" w14:textId="77777777">
                                                        <w:trPr>
                                                          <w:tblCellSpacing w:w="0" w:type="dxa"/>
                                                        </w:trPr>
                                                        <w:tc>
                                                          <w:tcPr>
                                                            <w:tcW w:w="0" w:type="auto"/>
                                                            <w:tcMar>
                                                              <w:top w:w="150" w:type="dxa"/>
                                                              <w:left w:w="150" w:type="dxa"/>
                                                              <w:bottom w:w="150" w:type="dxa"/>
                                                              <w:right w:w="150" w:type="dxa"/>
                                                            </w:tcMar>
                                                            <w:vAlign w:val="center"/>
                                                            <w:hideMark/>
                                                          </w:tcPr>
                                                          <w:p w14:paraId="67B2DDF6" w14:textId="76A4842B" w:rsidR="008C41F4" w:rsidRDefault="008C41F4">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B3A6A38" wp14:editId="6AFC931C">
                                                                  <wp:extent cx="5731510" cy="19069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906905"/>
                                                                          </a:xfrm>
                                                                          <a:prstGeom prst="rect">
                                                                            <a:avLst/>
                                                                          </a:prstGeom>
                                                                          <a:noFill/>
                                                                          <a:ln>
                                                                            <a:noFill/>
                                                                          </a:ln>
                                                                        </pic:spPr>
                                                                      </pic:pic>
                                                                    </a:graphicData>
                                                                  </a:graphic>
                                                                </wp:inline>
                                                              </w:drawing>
                                                            </w:r>
                                                          </w:p>
                                                        </w:tc>
                                                      </w:tr>
                                                    </w:tbl>
                                                    <w:p w14:paraId="3DA0EC7B"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0ECE2AB5"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6BC9ED61"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5D2719AE"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5E678A00" w14:textId="77777777">
                                                                          <w:trPr>
                                                                            <w:tblCellSpacing w:w="0" w:type="dxa"/>
                                                                          </w:trPr>
                                                                          <w:tc>
                                                                            <w:tcPr>
                                                                              <w:tcW w:w="0" w:type="auto"/>
                                                                              <w:tcMar>
                                                                                <w:top w:w="150" w:type="dxa"/>
                                                                                <w:left w:w="150" w:type="dxa"/>
                                                                                <w:bottom w:w="150" w:type="dxa"/>
                                                                                <w:right w:w="150" w:type="dxa"/>
                                                                              </w:tcMar>
                                                                              <w:hideMark/>
                                                                            </w:tcPr>
                                                                            <w:p w14:paraId="619CFB74" w14:textId="77777777" w:rsidR="008C41F4" w:rsidRDefault="008C41F4">
                                                                              <w:pPr>
                                                                                <w:pStyle w:val="NormalWeb"/>
                                                                                <w:spacing w:before="0" w:beforeAutospacing="0" w:after="0" w:afterAutospacing="0" w:line="330" w:lineRule="atLeast"/>
                                                                                <w:jc w:val="center"/>
                                                                                <w:rPr>
                                                                                  <w:rFonts w:ascii="Arial" w:hAnsi="Arial" w:cs="Arial"/>
                                                                                  <w:color w:val="ABA8A4"/>
                                                                                  <w:sz w:val="21"/>
                                                                                  <w:szCs w:val="21"/>
                                                                                </w:rPr>
                                                                              </w:pPr>
                                                                              <w:r>
                                                                                <w:rPr>
                                                                                  <w:rFonts w:ascii="Arial" w:hAnsi="Arial" w:cs="Arial"/>
                                                                                  <w:color w:val="000000"/>
                                                                                  <w:sz w:val="21"/>
                                                                                  <w:szCs w:val="21"/>
                                                                                </w:rPr>
                                                                                <w:t xml:space="preserve">Visit the </w:t>
                                                                              </w:r>
                                                                              <w:hyperlink r:id="rId41" w:history="1">
                                                                                <w:r>
                                                                                  <w:rPr>
                                                                                    <w:rStyle w:val="Hyperlink"/>
                                                                                    <w:rFonts w:ascii="Arial" w:hAnsi="Arial" w:cs="Arial"/>
                                                                                    <w:b/>
                                                                                    <w:bCs/>
                                                                                    <w:color w:val="2822F4"/>
                                                                                    <w:sz w:val="21"/>
                                                                                    <w:szCs w:val="21"/>
                                                                                    <w:u w:val="none"/>
                                                                                  </w:rPr>
                                                                                  <w:t>URC Bookshop</w:t>
                                                                                </w:r>
                                                                              </w:hyperlink>
                                                                              <w:r>
                                                                                <w:rPr>
                                                                                  <w:rFonts w:ascii="Arial" w:hAnsi="Arial" w:cs="Arial"/>
                                                                                  <w:color w:val="000000"/>
                                                                                  <w:sz w:val="21"/>
                                                                                  <w:szCs w:val="21"/>
                                                                                </w:rPr>
                                                                                <w:t>'s new website for a range of merchandise, books, and resources.</w:t>
                                                                              </w:r>
                                                                            </w:p>
                                                                          </w:tc>
                                                                        </w:tr>
                                                                      </w:tbl>
                                                                      <w:p w14:paraId="4525FB51" w14:textId="77777777" w:rsidR="008C41F4" w:rsidRDefault="008C41F4">
                                                                        <w:pPr>
                                                                          <w:rPr>
                                                                            <w:rFonts w:ascii="Times New Roman" w:eastAsia="Times New Roman" w:hAnsi="Times New Roman" w:cs="Times New Roman"/>
                                                                            <w:sz w:val="20"/>
                                                                            <w:szCs w:val="20"/>
                                                                          </w:rPr>
                                                                        </w:pPr>
                                                                      </w:p>
                                                                    </w:tc>
                                                                  </w:tr>
                                                                </w:tbl>
                                                                <w:p w14:paraId="40111E73" w14:textId="77777777" w:rsidR="008C41F4" w:rsidRDefault="008C41F4">
                                                                  <w:pPr>
                                                                    <w:rPr>
                                                                      <w:rFonts w:ascii="Times New Roman" w:eastAsia="Times New Roman" w:hAnsi="Times New Roman" w:cs="Times New Roman"/>
                                                                      <w:sz w:val="20"/>
                                                                      <w:szCs w:val="20"/>
                                                                    </w:rPr>
                                                                  </w:pPr>
                                                                </w:p>
                                                              </w:tc>
                                                            </w:tr>
                                                          </w:tbl>
                                                          <w:p w14:paraId="3CA486A5" w14:textId="77777777" w:rsidR="008C41F4" w:rsidRDefault="008C41F4">
                                                            <w:pPr>
                                                              <w:jc w:val="center"/>
                                                              <w:rPr>
                                                                <w:rFonts w:ascii="Times New Roman" w:eastAsia="Times New Roman" w:hAnsi="Times New Roman" w:cs="Times New Roman"/>
                                                                <w:sz w:val="20"/>
                                                                <w:szCs w:val="20"/>
                                                              </w:rPr>
                                                            </w:pPr>
                                                          </w:p>
                                                        </w:tc>
                                                      </w:tr>
                                                    </w:tbl>
                                                    <w:p w14:paraId="16490F2A" w14:textId="77777777" w:rsidR="008C41F4" w:rsidRDefault="008C41F4">
                                                      <w:pPr>
                                                        <w:jc w:val="center"/>
                                                        <w:rPr>
                                                          <w:rFonts w:ascii="Times New Roman" w:eastAsia="Times New Roman" w:hAnsi="Times New Roman" w:cs="Times New Roman"/>
                                                          <w:sz w:val="20"/>
                                                          <w:szCs w:val="20"/>
                                                        </w:rPr>
                                                      </w:pPr>
                                                    </w:p>
                                                  </w:tc>
                                                </w:tr>
                                              </w:tbl>
                                              <w:p w14:paraId="63A0460D" w14:textId="77777777" w:rsidR="008C41F4" w:rsidRDefault="008C41F4">
                                                <w:pPr>
                                                  <w:rPr>
                                                    <w:rFonts w:ascii="Times New Roman" w:eastAsia="Times New Roman" w:hAnsi="Times New Roman" w:cs="Times New Roman"/>
                                                    <w:sz w:val="20"/>
                                                    <w:szCs w:val="20"/>
                                                  </w:rPr>
                                                </w:pPr>
                                              </w:p>
                                            </w:tc>
                                          </w:tr>
                                        </w:tbl>
                                        <w:p w14:paraId="6D853BFA" w14:textId="77777777" w:rsidR="008C41F4" w:rsidRDefault="008C41F4">
                                          <w:pPr>
                                            <w:jc w:val="center"/>
                                            <w:rPr>
                                              <w:rFonts w:ascii="Times New Roman" w:eastAsia="Times New Roman" w:hAnsi="Times New Roman" w:cs="Times New Roman"/>
                                              <w:sz w:val="20"/>
                                              <w:szCs w:val="20"/>
                                            </w:rPr>
                                          </w:pPr>
                                        </w:p>
                                      </w:tc>
                                    </w:tr>
                                  </w:tbl>
                                  <w:p w14:paraId="544C3E92" w14:textId="77777777" w:rsidR="008C41F4" w:rsidRDefault="008C41F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8C41F4" w14:paraId="45DF6439"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5CDA98D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327EFFAC"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5B4F9ACC" w14:textId="77777777">
                                                        <w:trPr>
                                                          <w:tblCellSpacing w:w="0" w:type="dxa"/>
                                                        </w:trPr>
                                                        <w:tc>
                                                          <w:tcPr>
                                                            <w:tcW w:w="0" w:type="auto"/>
                                                            <w:tcMar>
                                                              <w:top w:w="150" w:type="dxa"/>
                                                              <w:left w:w="150" w:type="dxa"/>
                                                              <w:bottom w:w="150" w:type="dxa"/>
                                                              <w:right w:w="150" w:type="dxa"/>
                                                            </w:tcMar>
                                                            <w:vAlign w:val="center"/>
                                                            <w:hideMark/>
                                                          </w:tcPr>
                                                          <w:p w14:paraId="0C094959" w14:textId="17CB8291"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B09DFCE" wp14:editId="4ECFDFDA">
                                                                  <wp:extent cx="1653540" cy="235394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3540" cy="2353945"/>
                                                                          </a:xfrm>
                                                                          <a:prstGeom prst="rect">
                                                                            <a:avLst/>
                                                                          </a:prstGeom>
                                                                          <a:noFill/>
                                                                          <a:ln>
                                                                            <a:noFill/>
                                                                          </a:ln>
                                                                        </pic:spPr>
                                                                      </pic:pic>
                                                                    </a:graphicData>
                                                                  </a:graphic>
                                                                </wp:inline>
                                                              </w:drawing>
                                                            </w:r>
                                                          </w:p>
                                                        </w:tc>
                                                      </w:tr>
                                                    </w:tbl>
                                                    <w:p w14:paraId="17F2582F"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3E9BDE16" w14:textId="77777777">
                                                        <w:trPr>
                                                          <w:tblCellSpacing w:w="0" w:type="dxa"/>
                                                        </w:trPr>
                                                        <w:tc>
                                                          <w:tcPr>
                                                            <w:tcW w:w="0" w:type="auto"/>
                                                            <w:tcMar>
                                                              <w:top w:w="150" w:type="dxa"/>
                                                              <w:left w:w="150" w:type="dxa"/>
                                                              <w:bottom w:w="150" w:type="dxa"/>
                                                              <w:right w:w="150" w:type="dxa"/>
                                                            </w:tcMar>
                                                            <w:hideMark/>
                                                          </w:tcPr>
                                                          <w:p w14:paraId="472DAEE8"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To mark the first anniversary of the murder of George Floyd and the devasting impact of Covid-19, the URC has published a new collection of praise songs and protest, </w:t>
                                                            </w:r>
                                                            <w:r>
                                                              <w:rPr>
                                                                <w:rFonts w:ascii="Arial" w:hAnsi="Arial" w:cs="Arial"/>
                                                                <w:i/>
                                                                <w:iCs/>
                                                                <w:color w:val="000000"/>
                                                                <w:sz w:val="21"/>
                                                                <w:szCs w:val="21"/>
                                                              </w:rPr>
                                                              <w:t>Sunflowers &amp; Thistles</w:t>
                                                            </w:r>
                                                            <w:r>
                                                              <w:rPr>
                                                                <w:rFonts w:ascii="Arial" w:hAnsi="Arial" w:cs="Arial"/>
                                                                <w:color w:val="000000"/>
                                                                <w:sz w:val="21"/>
                                                                <w:szCs w:val="21"/>
                                                              </w:rPr>
                                                              <w:t xml:space="preserve">. Written by the Revd John Campbell, Minister of High Cross URC, Tottenham, the book contains 36 songs. To read why it became important for John to put the collection together, and to download it for free. </w:t>
                                                            </w:r>
                                                            <w:hyperlink r:id="rId43"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7CA3C9BB" w14:textId="77777777" w:rsidR="008C41F4" w:rsidRDefault="008C41F4">
                                                      <w:pPr>
                                                        <w:rPr>
                                                          <w:rFonts w:ascii="Times New Roman" w:eastAsia="Times New Roman" w:hAnsi="Times New Roman" w:cs="Times New Roman"/>
                                                          <w:sz w:val="20"/>
                                                          <w:szCs w:val="20"/>
                                                        </w:rPr>
                                                      </w:pPr>
                                                    </w:p>
                                                  </w:tc>
                                                </w:tr>
                                              </w:tbl>
                                              <w:p w14:paraId="4D234353" w14:textId="77777777" w:rsidR="008C41F4" w:rsidRDefault="008C41F4">
                                                <w:pPr>
                                                  <w:rPr>
                                                    <w:rFonts w:ascii="Times New Roman" w:eastAsia="Times New Roman" w:hAnsi="Times New Roman" w:cs="Times New Roman"/>
                                                    <w:sz w:val="20"/>
                                                    <w:szCs w:val="20"/>
                                                  </w:rPr>
                                                </w:pPr>
                                              </w:p>
                                            </w:tc>
                                          </w:tr>
                                        </w:tbl>
                                        <w:p w14:paraId="4925B00B" w14:textId="77777777" w:rsidR="008C41F4" w:rsidRDefault="008C41F4">
                                          <w:pPr>
                                            <w:jc w:val="center"/>
                                            <w:rPr>
                                              <w:rFonts w:ascii="Times New Roman" w:eastAsia="Times New Roman" w:hAnsi="Times New Roman" w:cs="Times New Roman"/>
                                              <w:sz w:val="20"/>
                                              <w:szCs w:val="20"/>
                                            </w:rPr>
                                          </w:pPr>
                                        </w:p>
                                      </w:tc>
                                    </w:tr>
                                  </w:tbl>
                                  <w:p w14:paraId="2614AA76"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54400F5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1C5A8456"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68E405CC"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79170B59" w14:textId="77777777">
                                                        <w:trPr>
                                                          <w:tblCellSpacing w:w="0" w:type="dxa"/>
                                                        </w:trPr>
                                                        <w:tc>
                                                          <w:tcPr>
                                                            <w:tcW w:w="0" w:type="auto"/>
                                                            <w:tcMar>
                                                              <w:top w:w="150" w:type="dxa"/>
                                                              <w:left w:w="150" w:type="dxa"/>
                                                              <w:bottom w:w="150" w:type="dxa"/>
                                                              <w:right w:w="150" w:type="dxa"/>
                                                            </w:tcMar>
                                                            <w:vAlign w:val="center"/>
                                                            <w:hideMark/>
                                                          </w:tcPr>
                                                          <w:p w14:paraId="01DC3CD9" w14:textId="5141D939" w:rsidR="008C41F4" w:rsidRDefault="008C41F4">
                                                            <w:pPr>
                                                              <w:spacing w:line="15" w:lineRule="atLeast"/>
                                                              <w:jc w:val="center"/>
                                                              <w:rPr>
                                                                <w:rFonts w:ascii="Arial" w:eastAsia="Times New Roman" w:hAnsi="Arial" w:cs="Arial"/>
                                                                <w:sz w:val="2"/>
                                                                <w:szCs w:val="2"/>
                                                              </w:rPr>
                                                            </w:pPr>
                                                            <w:r>
                                                              <w:rPr>
                                                                <w:rFonts w:ascii="Arial" w:eastAsia="Times New Roman" w:hAnsi="Arial" w:cs="Arial"/>
                                                                <w:noProof/>
                                                                <w:sz w:val="2"/>
                                                                <w:szCs w:val="2"/>
                                                              </w:rPr>
                                                              <w:lastRenderedPageBreak/>
                                                              <w:drawing>
                                                                <wp:inline distT="0" distB="0" distL="0" distR="0" wp14:anchorId="04DBA640" wp14:editId="689C5A52">
                                                                  <wp:extent cx="1420495" cy="1420495"/>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a:ln>
                                                                            <a:noFill/>
                                                                          </a:ln>
                                                                        </pic:spPr>
                                                                      </pic:pic>
                                                                    </a:graphicData>
                                                                  </a:graphic>
                                                                </wp:inline>
                                                              </w:drawing>
                                                            </w:r>
                                                          </w:p>
                                                        </w:tc>
                                                      </w:tr>
                                                    </w:tbl>
                                                    <w:p w14:paraId="041B5039"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2995D45F" w14:textId="77777777">
                                                        <w:trPr>
                                                          <w:tblCellSpacing w:w="0" w:type="dxa"/>
                                                        </w:trPr>
                                                        <w:tc>
                                                          <w:tcPr>
                                                            <w:tcW w:w="0" w:type="auto"/>
                                                            <w:tcMar>
                                                              <w:top w:w="150" w:type="dxa"/>
                                                              <w:left w:w="150" w:type="dxa"/>
                                                              <w:bottom w:w="150" w:type="dxa"/>
                                                              <w:right w:w="150" w:type="dxa"/>
                                                            </w:tcMar>
                                                            <w:hideMark/>
                                                          </w:tcPr>
                                                          <w:p w14:paraId="32282D71"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Pack of ten inspirational Christian </w:t>
                                                            </w:r>
                                                            <w:hyperlink r:id="rId45" w:history="1">
                                                              <w:r>
                                                                <w:rPr>
                                                                  <w:rStyle w:val="Hyperlink"/>
                                                                  <w:rFonts w:ascii="Arial" w:hAnsi="Arial" w:cs="Arial"/>
                                                                  <w:b/>
                                                                  <w:bCs/>
                                                                  <w:color w:val="2822F4"/>
                                                                  <w:sz w:val="21"/>
                                                                  <w:szCs w:val="21"/>
                                                                  <w:u w:val="none"/>
                                                                </w:rPr>
                                                                <w:t>colouring-in postcards</w:t>
                                                              </w:r>
                                                            </w:hyperlink>
                                                            <w:r>
                                                              <w:rPr>
                                                                <w:rFonts w:ascii="Arial" w:hAnsi="Arial" w:cs="Arial"/>
                                                                <w:color w:val="000000"/>
                                                                <w:sz w:val="21"/>
                                                                <w:szCs w:val="21"/>
                                                              </w:rPr>
                                                              <w:t xml:space="preserve">, each a different hand-drawn design, with a verse printed on the reverse of each postcard. Designs: Mercy, Fruit of the Spirit, Faithful, Sing of Joy, Praise the Lord, Nothing can separate, Rejoice, All is Well, Rooted. Printed on high-quality card. Available for </w:t>
                                                            </w:r>
                                                            <w:r>
                                                              <w:rPr>
                                                                <w:rFonts w:ascii="Arial" w:hAnsi="Arial" w:cs="Arial"/>
                                                                <w:color w:val="000000"/>
                                                                <w:sz w:val="21"/>
                                                                <w:szCs w:val="21"/>
                                                              </w:rPr>
                                                              <w:br/>
                                                              <w:t>£1.99 +</w:t>
                                                            </w:r>
                                                            <w:proofErr w:type="spellStart"/>
                                                            <w:r>
                                                              <w:rPr>
                                                                <w:rFonts w:ascii="Arial" w:hAnsi="Arial" w:cs="Arial"/>
                                                                <w:color w:val="000000"/>
                                                                <w:sz w:val="21"/>
                                                                <w:szCs w:val="21"/>
                                                              </w:rPr>
                                                              <w:t>p&amp;p</w:t>
                                                            </w:r>
                                                            <w:proofErr w:type="spellEnd"/>
                                                            <w:r>
                                                              <w:rPr>
                                                                <w:rFonts w:ascii="Arial" w:hAnsi="Arial" w:cs="Arial"/>
                                                                <w:color w:val="000000"/>
                                                                <w:sz w:val="21"/>
                                                                <w:szCs w:val="21"/>
                                                              </w:rPr>
                                                              <w:t xml:space="preserve">. </w:t>
                                                            </w:r>
                                                          </w:p>
                                                          <w:p w14:paraId="26E13AB4" w14:textId="0BDCD6C6" w:rsidR="00350DE7" w:rsidRDefault="00350DE7">
                                                            <w:pPr>
                                                              <w:pStyle w:val="NormalWeb"/>
                                                              <w:spacing w:before="0" w:beforeAutospacing="0" w:after="0" w:afterAutospacing="0" w:line="330" w:lineRule="atLeast"/>
                                                              <w:rPr>
                                                                <w:rFonts w:ascii="Arial" w:hAnsi="Arial" w:cs="Arial"/>
                                                                <w:color w:val="000000"/>
                                                                <w:sz w:val="21"/>
                                                                <w:szCs w:val="21"/>
                                                              </w:rPr>
                                                            </w:pPr>
                                                          </w:p>
                                                        </w:tc>
                                                      </w:tr>
                                                    </w:tbl>
                                                    <w:p w14:paraId="74011733" w14:textId="77777777" w:rsidR="008C41F4" w:rsidRDefault="008C41F4">
                                                      <w:pPr>
                                                        <w:rPr>
                                                          <w:rFonts w:ascii="Times New Roman" w:eastAsia="Times New Roman" w:hAnsi="Times New Roman" w:cs="Times New Roman"/>
                                                          <w:sz w:val="20"/>
                                                          <w:szCs w:val="20"/>
                                                        </w:rPr>
                                                      </w:pPr>
                                                    </w:p>
                                                  </w:tc>
                                                </w:tr>
                                              </w:tbl>
                                              <w:p w14:paraId="0EBF5022"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75E280B1"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18B1B2AE" w14:textId="77777777">
                                                        <w:trPr>
                                                          <w:tblCellSpacing w:w="0" w:type="dxa"/>
                                                        </w:trPr>
                                                        <w:tc>
                                                          <w:tcPr>
                                                            <w:tcW w:w="0" w:type="auto"/>
                                                            <w:tcMar>
                                                              <w:top w:w="150" w:type="dxa"/>
                                                              <w:left w:w="150" w:type="dxa"/>
                                                              <w:bottom w:w="150" w:type="dxa"/>
                                                              <w:right w:w="150" w:type="dxa"/>
                                                            </w:tcMar>
                                                            <w:vAlign w:val="center"/>
                                                            <w:hideMark/>
                                                          </w:tcPr>
                                                          <w:p w14:paraId="5C71E6D7" w14:textId="244A8AE2" w:rsidR="008C41F4" w:rsidRDefault="008C41F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79859281" wp14:editId="1FABFE61">
                                                                  <wp:extent cx="1420495" cy="1420495"/>
                                                                  <wp:effectExtent l="0" t="0" r="825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a:ln>
                                                                            <a:noFill/>
                                                                          </a:ln>
                                                                        </pic:spPr>
                                                                      </pic:pic>
                                                                    </a:graphicData>
                                                                  </a:graphic>
                                                                </wp:inline>
                                                              </w:drawing>
                                                            </w:r>
                                                          </w:p>
                                                        </w:tc>
                                                      </w:tr>
                                                    </w:tbl>
                                                    <w:p w14:paraId="74207840"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7B96BE17" w14:textId="77777777">
                                                        <w:trPr>
                                                          <w:tblCellSpacing w:w="0" w:type="dxa"/>
                                                        </w:trPr>
                                                        <w:tc>
                                                          <w:tcPr>
                                                            <w:tcW w:w="0" w:type="auto"/>
                                                            <w:tcMar>
                                                              <w:top w:w="150" w:type="dxa"/>
                                                              <w:left w:w="150" w:type="dxa"/>
                                                              <w:bottom w:w="150" w:type="dxa"/>
                                                              <w:right w:w="150" w:type="dxa"/>
                                                            </w:tcMar>
                                                            <w:hideMark/>
                                                          </w:tcPr>
                                                          <w:p w14:paraId="1CB2348D" w14:textId="25319916"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w:t>
                                                            </w:r>
                                                            <w:hyperlink r:id="rId47" w:history="1">
                                                              <w:r>
                                                                <w:rPr>
                                                                  <w:rStyle w:val="Hyperlink"/>
                                                                  <w:rFonts w:ascii="Arial" w:hAnsi="Arial" w:cs="Arial"/>
                                                                  <w:b/>
                                                                  <w:bCs/>
                                                                  <w:color w:val="2822F4"/>
                                                                  <w:sz w:val="21"/>
                                                                  <w:szCs w:val="21"/>
                                                                  <w:u w:val="none"/>
                                                                </w:rPr>
                                                                <w:t>window sticker</w:t>
                                                              </w:r>
                                                            </w:hyperlink>
                                                            <w:r>
                                                              <w:rPr>
                                                                <w:rFonts w:ascii="Arial" w:hAnsi="Arial" w:cs="Arial"/>
                                                                <w:color w:val="000000"/>
                                                                <w:sz w:val="21"/>
                                                                <w:szCs w:val="21"/>
                                                              </w:rPr>
                                                              <w:t xml:space="preserve"> to show your involvement with the URC. Ideal for vehicle windows or windscreens, windows in offices, flats, bungalows, houses, caravans and church buildings, or for glass partitions and doors. </w:t>
                                                            </w:r>
                                                            <w:r>
                                                              <w:rPr>
                                                                <w:rFonts w:ascii="Arial" w:hAnsi="Arial" w:cs="Arial"/>
                                                                <w:color w:val="000000"/>
                                                                <w:sz w:val="21"/>
                                                                <w:szCs w:val="21"/>
                                                              </w:rPr>
                                                              <w:br/>
                                                              <w:t xml:space="preserve">Free, </w:t>
                                                            </w:r>
                                                            <w:proofErr w:type="spellStart"/>
                                                            <w:r>
                                                              <w:rPr>
                                                                <w:rFonts w:ascii="Arial" w:hAnsi="Arial" w:cs="Arial"/>
                                                                <w:color w:val="000000"/>
                                                                <w:sz w:val="21"/>
                                                                <w:szCs w:val="21"/>
                                                              </w:rPr>
                                                              <w:t>p&amp;p</w:t>
                                                            </w:r>
                                                            <w:proofErr w:type="spellEnd"/>
                                                            <w:r>
                                                              <w:rPr>
                                                                <w:rFonts w:ascii="Arial" w:hAnsi="Arial" w:cs="Arial"/>
                                                                <w:color w:val="000000"/>
                                                                <w:sz w:val="21"/>
                                                                <w:szCs w:val="21"/>
                                                              </w:rPr>
                                                              <w:t xml:space="preserve"> applies.</w:t>
                                                            </w:r>
                                                          </w:p>
                                                        </w:tc>
                                                      </w:tr>
                                                    </w:tbl>
                                                    <w:p w14:paraId="61077363" w14:textId="77777777" w:rsidR="008C41F4" w:rsidRDefault="008C41F4">
                                                      <w:pPr>
                                                        <w:rPr>
                                                          <w:rFonts w:ascii="Times New Roman" w:eastAsia="Times New Roman" w:hAnsi="Times New Roman" w:cs="Times New Roman"/>
                                                          <w:sz w:val="20"/>
                                                          <w:szCs w:val="20"/>
                                                        </w:rPr>
                                                      </w:pPr>
                                                    </w:p>
                                                  </w:tc>
                                                </w:tr>
                                              </w:tbl>
                                              <w:p w14:paraId="0D6FFD71" w14:textId="77777777" w:rsidR="008C41F4" w:rsidRDefault="008C41F4">
                                                <w:pPr>
                                                  <w:rPr>
                                                    <w:rFonts w:ascii="Times New Roman" w:eastAsia="Times New Roman" w:hAnsi="Times New Roman" w:cs="Times New Roman"/>
                                                    <w:sz w:val="20"/>
                                                    <w:szCs w:val="20"/>
                                                  </w:rPr>
                                                </w:pPr>
                                              </w:p>
                                            </w:tc>
                                          </w:tr>
                                        </w:tbl>
                                        <w:p w14:paraId="57939821" w14:textId="77777777" w:rsidR="008C41F4" w:rsidRDefault="008C41F4">
                                          <w:pPr>
                                            <w:jc w:val="center"/>
                                            <w:rPr>
                                              <w:rFonts w:ascii="Times New Roman" w:eastAsia="Times New Roman" w:hAnsi="Times New Roman" w:cs="Times New Roman"/>
                                              <w:sz w:val="20"/>
                                              <w:szCs w:val="20"/>
                                            </w:rPr>
                                          </w:pPr>
                                        </w:p>
                                      </w:tc>
                                    </w:tr>
                                  </w:tbl>
                                  <w:p w14:paraId="389A59C6"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43AF3176"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0A5C41E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2B03E1A5"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8C41F4" w14:paraId="120F2DF8" w14:textId="77777777">
                                                        <w:trPr>
                                                          <w:tblCellSpacing w:w="0" w:type="dxa"/>
                                                        </w:trPr>
                                                        <w:tc>
                                                          <w:tcPr>
                                                            <w:tcW w:w="0" w:type="auto"/>
                                                            <w:shd w:val="clear" w:color="auto" w:fill="15CEB6"/>
                                                            <w:tcMar>
                                                              <w:top w:w="150" w:type="dxa"/>
                                                              <w:left w:w="150" w:type="dxa"/>
                                                              <w:bottom w:w="150" w:type="dxa"/>
                                                              <w:right w:w="150" w:type="dxa"/>
                                                            </w:tcMar>
                                                            <w:hideMark/>
                                                          </w:tcPr>
                                                          <w:p w14:paraId="1472C57E" w14:textId="77777777" w:rsidR="008C41F4" w:rsidRDefault="008C41F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Synod news</w:t>
                                                            </w:r>
                                                          </w:p>
                                                        </w:tc>
                                                      </w:tr>
                                                    </w:tbl>
                                                    <w:p w14:paraId="6B634999"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0C693654"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4FA7B4B5"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7F740920"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8C41F4" w14:paraId="60CF3FBC" w14:textId="77777777">
                                                                          <w:trPr>
                                                                            <w:tblCellSpacing w:w="0" w:type="dxa"/>
                                                                          </w:trPr>
                                                                          <w:tc>
                                                                            <w:tcPr>
                                                                              <w:tcW w:w="0" w:type="auto"/>
                                                                              <w:shd w:val="clear" w:color="auto" w:fill="3CEFD8"/>
                                                                              <w:tcMar>
                                                                                <w:top w:w="150" w:type="dxa"/>
                                                                                <w:left w:w="150" w:type="dxa"/>
                                                                                <w:bottom w:w="150" w:type="dxa"/>
                                                                                <w:right w:w="150" w:type="dxa"/>
                                                                              </w:tcMar>
                                                                              <w:hideMark/>
                                                                            </w:tcPr>
                                                                            <w:p w14:paraId="5B0B6FDC" w14:textId="77777777" w:rsidR="008C41F4" w:rsidRDefault="008C41F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Southern</w:t>
                                                                              </w:r>
                                                                            </w:p>
                                                                          </w:tc>
                                                                        </w:tr>
                                                                      </w:tbl>
                                                                      <w:p w14:paraId="09CCEFF5"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22FB1468" w14:textId="77777777">
                                                                          <w:trPr>
                                                                            <w:tblCellSpacing w:w="0" w:type="dxa"/>
                                                                          </w:trPr>
                                                                          <w:tc>
                                                                            <w:tcPr>
                                                                              <w:tcW w:w="0" w:type="auto"/>
                                                                              <w:vAlign w:val="center"/>
                                                                              <w:hideMark/>
                                                                            </w:tcPr>
                                                                            <w:p w14:paraId="161E499F" w14:textId="75FA44BB" w:rsidR="008C41F4" w:rsidRDefault="008C41F4">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145253FB" wp14:editId="4A3BDF81">
                                                                                    <wp:extent cx="9525" cy="97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7155"/>
                                                                                            </a:xfrm>
                                                                                            <a:prstGeom prst="rect">
                                                                                              <a:avLst/>
                                                                                            </a:prstGeom>
                                                                                            <a:noFill/>
                                                                                            <a:ln>
                                                                                              <a:noFill/>
                                                                                            </a:ln>
                                                                                          </pic:spPr>
                                                                                        </pic:pic>
                                                                                      </a:graphicData>
                                                                                    </a:graphic>
                                                                                  </wp:inline>
                                                                                </w:drawing>
                                                                              </w:r>
                                                                            </w:p>
                                                                          </w:tc>
                                                                        </w:tr>
                                                                      </w:tbl>
                                                                      <w:p w14:paraId="154AA3BD"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006946E6" w14:textId="77777777">
                                                                          <w:trPr>
                                                                            <w:tblCellSpacing w:w="0" w:type="dxa"/>
                                                                          </w:trPr>
                                                                          <w:tc>
                                                                            <w:tcPr>
                                                                              <w:tcW w:w="0" w:type="auto"/>
                                                                              <w:tcMar>
                                                                                <w:top w:w="150" w:type="dxa"/>
                                                                                <w:left w:w="150" w:type="dxa"/>
                                                                                <w:bottom w:w="150" w:type="dxa"/>
                                                                                <w:right w:w="150" w:type="dxa"/>
                                                                              </w:tcMar>
                                                                              <w:vAlign w:val="center"/>
                                                                              <w:hideMark/>
                                                                            </w:tcPr>
                                                                            <w:p w14:paraId="6B7847D9" w14:textId="2A25229F" w:rsidR="008C41F4" w:rsidRDefault="008C41F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56C7410" wp14:editId="78212213">
                                                                                    <wp:extent cx="1303655" cy="1838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3655" cy="1838325"/>
                                                                                            </a:xfrm>
                                                                                            <a:prstGeom prst="rect">
                                                                                              <a:avLst/>
                                                                                            </a:prstGeom>
                                                                                            <a:noFill/>
                                                                                            <a:ln>
                                                                                              <a:noFill/>
                                                                                            </a:ln>
                                                                                          </pic:spPr>
                                                                                        </pic:pic>
                                                                                      </a:graphicData>
                                                                                    </a:graphic>
                                                                                  </wp:inline>
                                                                                </w:drawing>
                                                                              </w:r>
                                                                            </w:p>
                                                                          </w:tc>
                                                                        </w:tr>
                                                                      </w:tbl>
                                                                      <w:p w14:paraId="61D18ACB"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5E161350" w14:textId="77777777">
                                                                          <w:trPr>
                                                                            <w:tblCellSpacing w:w="0" w:type="dxa"/>
                                                                          </w:trPr>
                                                                          <w:tc>
                                                                            <w:tcPr>
                                                                              <w:tcW w:w="0" w:type="auto"/>
                                                                              <w:tcMar>
                                                                                <w:top w:w="150" w:type="dxa"/>
                                                                                <w:left w:w="150" w:type="dxa"/>
                                                                                <w:bottom w:w="150" w:type="dxa"/>
                                                                                <w:right w:w="150" w:type="dxa"/>
                                                                              </w:tcMar>
                                                                              <w:hideMark/>
                                                                            </w:tcPr>
                                                                            <w:p w14:paraId="3EC67227"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Congratulations to Katrina Clifford, an Elder at Trinity URC in Wimbledon who is in training to be a Synod-Recognised Lay Preacher, and who has reached the final of </w:t>
                                                                              </w:r>
                                                                              <w:r>
                                                                                <w:rPr>
                                                                                  <w:rFonts w:ascii="Arial" w:hAnsi="Arial" w:cs="Arial"/>
                                                                                  <w:i/>
                                                                                  <w:iCs/>
                                                                                  <w:color w:val="000000"/>
                                                                                  <w:sz w:val="21"/>
                                                                                  <w:szCs w:val="21"/>
                                                                                </w:rPr>
                                                                                <w:t>Preach</w:t>
                                                                              </w:r>
                                                                              <w:r>
                                                                                <w:rPr>
                                                                                  <w:rFonts w:ascii="Arial" w:hAnsi="Arial" w:cs="Arial"/>
                                                                                  <w:color w:val="000000"/>
                                                                                  <w:sz w:val="21"/>
                                                                                  <w:szCs w:val="21"/>
                                                                                </w:rPr>
                                                                                <w:t xml:space="preserve"> magazine's Sermon of the Year competition 2021. The final takes place on 24 June 2021. </w:t>
                                                                              </w:r>
                                                                              <w:hyperlink r:id="rId50"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0FEFD967" w14:textId="77777777" w:rsidR="008C41F4" w:rsidRDefault="008C41F4">
                                                                        <w:pPr>
                                                                          <w:rPr>
                                                                            <w:rFonts w:ascii="Times New Roman" w:eastAsia="Times New Roman" w:hAnsi="Times New Roman" w:cs="Times New Roman"/>
                                                                            <w:sz w:val="20"/>
                                                                            <w:szCs w:val="20"/>
                                                                          </w:rPr>
                                                                        </w:pPr>
                                                                      </w:p>
                                                                    </w:tc>
                                                                  </w:tr>
                                                                </w:tbl>
                                                                <w:p w14:paraId="1E38F6F3" w14:textId="77777777" w:rsidR="008C41F4" w:rsidRDefault="008C41F4">
                                                                  <w:pPr>
                                                                    <w:rPr>
                                                                      <w:rFonts w:ascii="Times New Roman" w:eastAsia="Times New Roman" w:hAnsi="Times New Roman" w:cs="Times New Roman"/>
                                                                      <w:sz w:val="20"/>
                                                                      <w:szCs w:val="20"/>
                                                                    </w:rPr>
                                                                  </w:pPr>
                                                                </w:p>
                                                                <w:p w14:paraId="1816B341" w14:textId="77777777" w:rsidR="00350DE7" w:rsidRDefault="00350DE7">
                                                                  <w:pPr>
                                                                    <w:rPr>
                                                                      <w:rFonts w:ascii="Times New Roman" w:eastAsia="Times New Roman" w:hAnsi="Times New Roman" w:cs="Times New Roman"/>
                                                                      <w:sz w:val="20"/>
                                                                      <w:szCs w:val="20"/>
                                                                    </w:rPr>
                                                                  </w:pPr>
                                                                </w:p>
                                                                <w:p w14:paraId="0207C43C" w14:textId="77777777" w:rsidR="00350DE7" w:rsidRDefault="00350DE7">
                                                                  <w:pPr>
                                                                    <w:rPr>
                                                                      <w:rFonts w:ascii="Times New Roman" w:eastAsia="Times New Roman" w:hAnsi="Times New Roman" w:cs="Times New Roman"/>
                                                                      <w:sz w:val="20"/>
                                                                      <w:szCs w:val="20"/>
                                                                    </w:rPr>
                                                                  </w:pPr>
                                                                </w:p>
                                                                <w:p w14:paraId="3B53315D" w14:textId="77777777" w:rsidR="00350DE7" w:rsidRDefault="00350DE7">
                                                                  <w:pPr>
                                                                    <w:rPr>
                                                                      <w:rFonts w:ascii="Times New Roman" w:eastAsia="Times New Roman" w:hAnsi="Times New Roman" w:cs="Times New Roman"/>
                                                                      <w:sz w:val="20"/>
                                                                      <w:szCs w:val="20"/>
                                                                    </w:rPr>
                                                                  </w:pPr>
                                                                </w:p>
                                                                <w:p w14:paraId="786E753F" w14:textId="77777777" w:rsidR="00350DE7" w:rsidRDefault="00350DE7">
                                                                  <w:pPr>
                                                                    <w:rPr>
                                                                      <w:rFonts w:ascii="Times New Roman" w:eastAsia="Times New Roman" w:hAnsi="Times New Roman" w:cs="Times New Roman"/>
                                                                      <w:sz w:val="20"/>
                                                                      <w:szCs w:val="20"/>
                                                                    </w:rPr>
                                                                  </w:pPr>
                                                                </w:p>
                                                                <w:p w14:paraId="2D90F436" w14:textId="77777777" w:rsidR="00350DE7" w:rsidRDefault="00350DE7">
                                                                  <w:pPr>
                                                                    <w:rPr>
                                                                      <w:rFonts w:ascii="Times New Roman" w:eastAsia="Times New Roman" w:hAnsi="Times New Roman" w:cs="Times New Roman"/>
                                                                      <w:sz w:val="20"/>
                                                                      <w:szCs w:val="20"/>
                                                                    </w:rPr>
                                                                  </w:pPr>
                                                                </w:p>
                                                                <w:p w14:paraId="6254339E" w14:textId="77777777" w:rsidR="00350DE7" w:rsidRDefault="00350DE7">
                                                                  <w:pPr>
                                                                    <w:rPr>
                                                                      <w:rFonts w:ascii="Times New Roman" w:eastAsia="Times New Roman" w:hAnsi="Times New Roman" w:cs="Times New Roman"/>
                                                                      <w:sz w:val="20"/>
                                                                      <w:szCs w:val="20"/>
                                                                    </w:rPr>
                                                                  </w:pPr>
                                                                </w:p>
                                                                <w:p w14:paraId="4FD45890" w14:textId="77777777" w:rsidR="00350DE7" w:rsidRDefault="00350DE7">
                                                                  <w:pPr>
                                                                    <w:rPr>
                                                                      <w:rFonts w:ascii="Times New Roman" w:eastAsia="Times New Roman" w:hAnsi="Times New Roman" w:cs="Times New Roman"/>
                                                                      <w:sz w:val="20"/>
                                                                      <w:szCs w:val="20"/>
                                                                    </w:rPr>
                                                                  </w:pPr>
                                                                </w:p>
                                                                <w:p w14:paraId="2D7FD901" w14:textId="77777777" w:rsidR="00350DE7" w:rsidRDefault="00350DE7">
                                                                  <w:pPr>
                                                                    <w:rPr>
                                                                      <w:rFonts w:ascii="Times New Roman" w:eastAsia="Times New Roman" w:hAnsi="Times New Roman" w:cs="Times New Roman"/>
                                                                      <w:sz w:val="20"/>
                                                                      <w:szCs w:val="20"/>
                                                                    </w:rPr>
                                                                  </w:pPr>
                                                                </w:p>
                                                                <w:p w14:paraId="6021E089" w14:textId="77777777" w:rsidR="00350DE7" w:rsidRDefault="00350DE7">
                                                                  <w:pPr>
                                                                    <w:rPr>
                                                                      <w:rFonts w:ascii="Times New Roman" w:eastAsia="Times New Roman" w:hAnsi="Times New Roman" w:cs="Times New Roman"/>
                                                                      <w:sz w:val="20"/>
                                                                      <w:szCs w:val="20"/>
                                                                    </w:rPr>
                                                                  </w:pPr>
                                                                </w:p>
                                                                <w:p w14:paraId="597F834C" w14:textId="77777777" w:rsidR="00350DE7" w:rsidRDefault="00350DE7">
                                                                  <w:pPr>
                                                                    <w:rPr>
                                                                      <w:rFonts w:ascii="Times New Roman" w:eastAsia="Times New Roman" w:hAnsi="Times New Roman" w:cs="Times New Roman"/>
                                                                      <w:sz w:val="20"/>
                                                                      <w:szCs w:val="20"/>
                                                                    </w:rPr>
                                                                  </w:pPr>
                                                                </w:p>
                                                                <w:p w14:paraId="218F001F" w14:textId="59CAF0AA" w:rsidR="00350DE7" w:rsidRDefault="00350DE7">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12FD874B"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8C41F4" w14:paraId="716B09B5" w14:textId="77777777">
                                                                          <w:trPr>
                                                                            <w:tblCellSpacing w:w="0" w:type="dxa"/>
                                                                          </w:trPr>
                                                                          <w:tc>
                                                                            <w:tcPr>
                                                                              <w:tcW w:w="0" w:type="auto"/>
                                                                              <w:shd w:val="clear" w:color="auto" w:fill="3CEFD8"/>
                                                                              <w:tcMar>
                                                                                <w:top w:w="150" w:type="dxa"/>
                                                                                <w:left w:w="150" w:type="dxa"/>
                                                                                <w:bottom w:w="150" w:type="dxa"/>
                                                                                <w:right w:w="150" w:type="dxa"/>
                                                                              </w:tcMar>
                                                                              <w:hideMark/>
                                                                            </w:tcPr>
                                                                            <w:p w14:paraId="06046388" w14:textId="77777777" w:rsidR="008C41F4" w:rsidRDefault="008C41F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Mersey</w:t>
                                                                              </w:r>
                                                                            </w:p>
                                                                          </w:tc>
                                                                        </w:tr>
                                                                      </w:tbl>
                                                                      <w:p w14:paraId="32605286"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3230D101" w14:textId="77777777">
                                                                          <w:trPr>
                                                                            <w:tblCellSpacing w:w="0" w:type="dxa"/>
                                                                          </w:trPr>
                                                                          <w:tc>
                                                                            <w:tcPr>
                                                                              <w:tcW w:w="0" w:type="auto"/>
                                                                              <w:vAlign w:val="center"/>
                                                                              <w:hideMark/>
                                                                            </w:tcPr>
                                                                            <w:p w14:paraId="344ABC91" w14:textId="3626EADC" w:rsidR="008C41F4" w:rsidRDefault="008C41F4">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1CAD6647" wp14:editId="33AE05F2">
                                                                                    <wp:extent cx="9525" cy="97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 cy="97155"/>
                                                                                            </a:xfrm>
                                                                                            <a:prstGeom prst="rect">
                                                                                              <a:avLst/>
                                                                                            </a:prstGeom>
                                                                                            <a:noFill/>
                                                                                            <a:ln>
                                                                                              <a:noFill/>
                                                                                            </a:ln>
                                                                                          </pic:spPr>
                                                                                        </pic:pic>
                                                                                      </a:graphicData>
                                                                                    </a:graphic>
                                                                                  </wp:inline>
                                                                                </w:drawing>
                                                                              </w:r>
                                                                            </w:p>
                                                                          </w:tc>
                                                                        </w:tr>
                                                                      </w:tbl>
                                                                      <w:p w14:paraId="15CEF466"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129FE435" w14:textId="77777777">
                                                                          <w:trPr>
                                                                            <w:tblCellSpacing w:w="0" w:type="dxa"/>
                                                                          </w:trPr>
                                                                          <w:tc>
                                                                            <w:tcPr>
                                                                              <w:tcW w:w="0" w:type="auto"/>
                                                                              <w:tcMar>
                                                                                <w:top w:w="150" w:type="dxa"/>
                                                                                <w:left w:w="150" w:type="dxa"/>
                                                                                <w:bottom w:w="150" w:type="dxa"/>
                                                                                <w:right w:w="150" w:type="dxa"/>
                                                                              </w:tcMar>
                                                                              <w:vAlign w:val="center"/>
                                                                              <w:hideMark/>
                                                                            </w:tcPr>
                                                                            <w:p w14:paraId="3F82A926" w14:textId="6A15DE29" w:rsidR="008C41F4" w:rsidRDefault="008C41F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43396AD0" wp14:editId="0098342A">
                                                                                    <wp:extent cx="1264285"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4285" cy="1828800"/>
                                                                                            </a:xfrm>
                                                                                            <a:prstGeom prst="rect">
                                                                                              <a:avLst/>
                                                                                            </a:prstGeom>
                                                                                            <a:noFill/>
                                                                                            <a:ln>
                                                                                              <a:noFill/>
                                                                                            </a:ln>
                                                                                          </pic:spPr>
                                                                                        </pic:pic>
                                                                                      </a:graphicData>
                                                                                    </a:graphic>
                                                                                  </wp:inline>
                                                                                </w:drawing>
                                                                              </w:r>
                                                                            </w:p>
                                                                          </w:tc>
                                                                        </w:tr>
                                                                      </w:tbl>
                                                                      <w:p w14:paraId="1B029115"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17D0D52B" w14:textId="77777777">
                                                                          <w:trPr>
                                                                            <w:tblCellSpacing w:w="0" w:type="dxa"/>
                                                                          </w:trPr>
                                                                          <w:tc>
                                                                            <w:tcPr>
                                                                              <w:tcW w:w="0" w:type="auto"/>
                                                                              <w:tcMar>
                                                                                <w:top w:w="150" w:type="dxa"/>
                                                                                <w:left w:w="150" w:type="dxa"/>
                                                                                <w:bottom w:w="150" w:type="dxa"/>
                                                                                <w:right w:w="150" w:type="dxa"/>
                                                                              </w:tcMar>
                                                                              <w:hideMark/>
                                                                            </w:tcPr>
                                                                            <w:p w14:paraId="79536C50" w14:textId="77777777" w:rsidR="008C41F4" w:rsidRDefault="008C41F4">
                                                                              <w:pPr>
                                                                                <w:pStyle w:val="NormalWeb"/>
                                                                                <w:spacing w:before="0" w:beforeAutospacing="0" w:after="0" w:afterAutospacing="0" w:line="330" w:lineRule="atLeast"/>
                                                                                <w:rPr>
                                                                                  <w:rFonts w:ascii="Arial" w:hAnsi="Arial" w:cs="Arial"/>
                                                                                  <w:color w:val="000000"/>
                                                                                  <w:sz w:val="21"/>
                                                                                  <w:szCs w:val="21"/>
                                                                                </w:rPr>
                                                                              </w:pPr>
                                                                              <w:proofErr w:type="spellStart"/>
                                                                              <w:r>
                                                                                <w:rPr>
                                                                                  <w:rFonts w:ascii="Arial" w:hAnsi="Arial" w:cs="Arial"/>
                                                                                  <w:color w:val="000000"/>
                                                                                  <w:sz w:val="21"/>
                                                                                  <w:szCs w:val="21"/>
                                                                                </w:rPr>
                                                                                <w:t>Marje</w:t>
                                                                              </w:r>
                                                                              <w:proofErr w:type="spellEnd"/>
                                                                              <w:r>
                                                                                <w:rPr>
                                                                                  <w:rFonts w:ascii="Arial" w:hAnsi="Arial" w:cs="Arial"/>
                                                                                  <w:color w:val="000000"/>
                                                                                  <w:sz w:val="21"/>
                                                                                  <w:szCs w:val="21"/>
                                                                                </w:rPr>
                                                                                <w:t xml:space="preserve"> Robinson, a member of Vicars Cross URC, has spent the lockdown raising hundreds of pounds for Water Aid. </w:t>
                                                                              </w:r>
                                                                              <w:proofErr w:type="spellStart"/>
                                                                              <w:r>
                                                                                <w:rPr>
                                                                                  <w:rFonts w:ascii="Arial" w:hAnsi="Arial" w:cs="Arial"/>
                                                                                  <w:color w:val="000000"/>
                                                                                  <w:sz w:val="21"/>
                                                                                  <w:szCs w:val="21"/>
                                                                                </w:rPr>
                                                                                <w:t>Marje</w:t>
                                                                              </w:r>
                                                                              <w:proofErr w:type="spellEnd"/>
                                                                              <w:r>
                                                                                <w:rPr>
                                                                                  <w:rFonts w:ascii="Arial" w:hAnsi="Arial" w:cs="Arial"/>
                                                                                  <w:color w:val="000000"/>
                                                                                  <w:sz w:val="21"/>
                                                                                  <w:szCs w:val="21"/>
                                                                                </w:rPr>
                                                                                <w:t xml:space="preserve"> signed up for the charity's 4k walking challenge and raised more than £850, and in the process got to know more about wildlife in her area. </w:t>
                                                                              </w:r>
                                                                              <w:hyperlink r:id="rId52"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p w14:paraId="1231C2B4"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1F458601"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34C85B4D"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523892BE"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5EB9179D"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1090BCE6"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1B168A2F" w14:textId="77777777" w:rsidR="008C41F4" w:rsidRDefault="008C41F4">
                                                                              <w:pPr>
                                                                                <w:pStyle w:val="NormalWeb"/>
                                                                                <w:spacing w:before="0" w:beforeAutospacing="0" w:after="0" w:afterAutospacing="0" w:line="330" w:lineRule="atLeast"/>
                                                                                <w:rPr>
                                                                                  <w:rFonts w:ascii="Arial" w:hAnsi="Arial" w:cs="Arial"/>
                                                                                  <w:color w:val="000000"/>
                                                                                  <w:sz w:val="21"/>
                                                                                  <w:szCs w:val="21"/>
                                                                                </w:rPr>
                                                                              </w:pPr>
                                                                            </w:p>
                                                                            <w:p w14:paraId="4C84A593" w14:textId="4ABFFF1F" w:rsidR="008C41F4" w:rsidRDefault="008C41F4">
                                                                              <w:pPr>
                                                                                <w:pStyle w:val="NormalWeb"/>
                                                                                <w:spacing w:before="0" w:beforeAutospacing="0" w:after="0" w:afterAutospacing="0" w:line="330" w:lineRule="atLeast"/>
                                                                                <w:rPr>
                                                                                  <w:rFonts w:ascii="Arial" w:hAnsi="Arial" w:cs="Arial"/>
                                                                                  <w:color w:val="000000"/>
                                                                                  <w:sz w:val="21"/>
                                                                                  <w:szCs w:val="21"/>
                                                                                </w:rPr>
                                                                              </w:pPr>
                                                                            </w:p>
                                                                          </w:tc>
                                                                        </w:tr>
                                                                      </w:tbl>
                                                                      <w:p w14:paraId="418E8127" w14:textId="77777777" w:rsidR="008C41F4" w:rsidRDefault="008C41F4">
                                                                        <w:pPr>
                                                                          <w:rPr>
                                                                            <w:rFonts w:ascii="Times New Roman" w:eastAsia="Times New Roman" w:hAnsi="Times New Roman" w:cs="Times New Roman"/>
                                                                            <w:sz w:val="20"/>
                                                                            <w:szCs w:val="20"/>
                                                                          </w:rPr>
                                                                        </w:pPr>
                                                                      </w:p>
                                                                    </w:tc>
                                                                  </w:tr>
                                                                </w:tbl>
                                                                <w:p w14:paraId="233BFEB9" w14:textId="77777777" w:rsidR="008C41F4" w:rsidRDefault="008C41F4">
                                                                  <w:pPr>
                                                                    <w:rPr>
                                                                      <w:rFonts w:ascii="Times New Roman" w:eastAsia="Times New Roman" w:hAnsi="Times New Roman" w:cs="Times New Roman"/>
                                                                      <w:sz w:val="20"/>
                                                                      <w:szCs w:val="20"/>
                                                                    </w:rPr>
                                                                  </w:pPr>
                                                                </w:p>
                                                              </w:tc>
                                                            </w:tr>
                                                          </w:tbl>
                                                          <w:p w14:paraId="6FCC51C0" w14:textId="77777777" w:rsidR="008C41F4" w:rsidRDefault="008C41F4">
                                                            <w:pPr>
                                                              <w:jc w:val="center"/>
                                                              <w:rPr>
                                                                <w:rFonts w:ascii="Times New Roman" w:eastAsia="Times New Roman" w:hAnsi="Times New Roman" w:cs="Times New Roman"/>
                                                                <w:sz w:val="20"/>
                                                                <w:szCs w:val="20"/>
                                                              </w:rPr>
                                                            </w:pPr>
                                                          </w:p>
                                                        </w:tc>
                                                      </w:tr>
                                                    </w:tbl>
                                                    <w:p w14:paraId="3B55E67E"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296AAEE9"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6B87F70A"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07AB67AC"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8C41F4" w14:paraId="478FF37D" w14:textId="77777777">
                                                                          <w:trPr>
                                                                            <w:tblCellSpacing w:w="0" w:type="dxa"/>
                                                                          </w:trPr>
                                                                          <w:tc>
                                                                            <w:tcPr>
                                                                              <w:tcW w:w="0" w:type="auto"/>
                                                                              <w:shd w:val="clear" w:color="auto" w:fill="3CEFD8"/>
                                                                              <w:tcMar>
                                                                                <w:top w:w="150" w:type="dxa"/>
                                                                                <w:left w:w="150" w:type="dxa"/>
                                                                                <w:bottom w:w="150" w:type="dxa"/>
                                                                                <w:right w:w="150" w:type="dxa"/>
                                                                              </w:tcMar>
                                                                              <w:hideMark/>
                                                                            </w:tcPr>
                                                                            <w:p w14:paraId="69784F88" w14:textId="77777777" w:rsidR="008C41F4" w:rsidRDefault="008C41F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lastRenderedPageBreak/>
                                                                                <w:t>Wessex </w:t>
                                                                              </w:r>
                                                                            </w:p>
                                                                          </w:tc>
                                                                        </w:tr>
                                                                      </w:tbl>
                                                                      <w:p w14:paraId="787CEF81"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66E90919" w14:textId="77777777">
                                                                          <w:trPr>
                                                                            <w:tblCellSpacing w:w="0" w:type="dxa"/>
                                                                          </w:trPr>
                                                                          <w:tc>
                                                                            <w:tcPr>
                                                                              <w:tcW w:w="0" w:type="auto"/>
                                                                              <w:tcMar>
                                                                                <w:top w:w="150" w:type="dxa"/>
                                                                                <w:left w:w="150" w:type="dxa"/>
                                                                                <w:bottom w:w="150" w:type="dxa"/>
                                                                                <w:right w:w="150" w:type="dxa"/>
                                                                              </w:tcMar>
                                                                              <w:vAlign w:val="center"/>
                                                                              <w:hideMark/>
                                                                            </w:tcPr>
                                                                            <w:p w14:paraId="6BFD13AF" w14:textId="71EE20A9" w:rsidR="008C41F4" w:rsidRDefault="008C41F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0CC3902C" wp14:editId="02221E39">
                                                                                    <wp:extent cx="2597150" cy="1342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7150" cy="1342390"/>
                                                                                            </a:xfrm>
                                                                                            <a:prstGeom prst="rect">
                                                                                              <a:avLst/>
                                                                                            </a:prstGeom>
                                                                                            <a:noFill/>
                                                                                            <a:ln>
                                                                                              <a:noFill/>
                                                                                            </a:ln>
                                                                                          </pic:spPr>
                                                                                        </pic:pic>
                                                                                      </a:graphicData>
                                                                                    </a:graphic>
                                                                                  </wp:inline>
                                                                                </w:drawing>
                                                                              </w:r>
                                                                            </w:p>
                                                                          </w:tc>
                                                                        </w:tr>
                                                                      </w:tbl>
                                                                      <w:p w14:paraId="150EECE9"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69FA99D6" w14:textId="77777777">
                                                                          <w:trPr>
                                                                            <w:tblCellSpacing w:w="0" w:type="dxa"/>
                                                                          </w:trPr>
                                                                          <w:tc>
                                                                            <w:tcPr>
                                                                              <w:tcW w:w="0" w:type="auto"/>
                                                                              <w:tcMar>
                                                                                <w:top w:w="150" w:type="dxa"/>
                                                                                <w:left w:w="150" w:type="dxa"/>
                                                                                <w:bottom w:w="150" w:type="dxa"/>
                                                                                <w:right w:w="150" w:type="dxa"/>
                                                                              </w:tcMar>
                                                                              <w:hideMark/>
                                                                            </w:tcPr>
                                                                            <w:p w14:paraId="78A35E8A"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Woking URC undertook a 24-hour Bible ‘read-a-thon’ for Christian Aid Week. Starting with the New Testament and some Psalms, 75 people aged from five to 90+ read in half hour slots from 10am on 8-9 May. Three read in different languages: Cantonese, Korean, and French. </w:t>
                                                                              </w:r>
                                                                            </w:p>
                                                                            <w:p w14:paraId="2E6EC14E"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Hoping to raise £6,000, after Gift Aid was added, the church raised more than £9,000 for the charity. </w:t>
                                                                              </w:r>
                                                                            </w:p>
                                                                          </w:tc>
                                                                        </w:tr>
                                                                      </w:tbl>
                                                                      <w:p w14:paraId="4DEC920A" w14:textId="77777777" w:rsidR="008C41F4" w:rsidRDefault="008C41F4">
                                                                        <w:pPr>
                                                                          <w:rPr>
                                                                            <w:rFonts w:ascii="Times New Roman" w:eastAsia="Times New Roman" w:hAnsi="Times New Roman" w:cs="Times New Roman"/>
                                                                            <w:sz w:val="20"/>
                                                                            <w:szCs w:val="20"/>
                                                                          </w:rPr>
                                                                        </w:pPr>
                                                                      </w:p>
                                                                    </w:tc>
                                                                  </w:tr>
                                                                </w:tbl>
                                                                <w:p w14:paraId="55B4E363"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54A81FD8"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8C41F4" w14:paraId="43A94052" w14:textId="77777777">
                                                                          <w:trPr>
                                                                            <w:tblCellSpacing w:w="0" w:type="dxa"/>
                                                                          </w:trPr>
                                                                          <w:tc>
                                                                            <w:tcPr>
                                                                              <w:tcW w:w="0" w:type="auto"/>
                                                                              <w:shd w:val="clear" w:color="auto" w:fill="3CEFD8"/>
                                                                              <w:tcMar>
                                                                                <w:top w:w="150" w:type="dxa"/>
                                                                                <w:left w:w="150" w:type="dxa"/>
                                                                                <w:bottom w:w="150" w:type="dxa"/>
                                                                                <w:right w:w="150" w:type="dxa"/>
                                                                              </w:tcMar>
                                                                              <w:hideMark/>
                                                                            </w:tcPr>
                                                                            <w:p w14:paraId="178425C2" w14:textId="77777777" w:rsidR="008C41F4" w:rsidRDefault="008C41F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Thames North</w:t>
                                                                              </w:r>
                                                                            </w:p>
                                                                          </w:tc>
                                                                        </w:tr>
                                                                      </w:tbl>
                                                                      <w:p w14:paraId="4F155025"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32C917B6" w14:textId="77777777">
                                                                          <w:trPr>
                                                                            <w:tblCellSpacing w:w="0" w:type="dxa"/>
                                                                          </w:trPr>
                                                                          <w:tc>
                                                                            <w:tcPr>
                                                                              <w:tcW w:w="0" w:type="auto"/>
                                                                              <w:tcMar>
                                                                                <w:top w:w="150" w:type="dxa"/>
                                                                                <w:left w:w="150" w:type="dxa"/>
                                                                                <w:bottom w:w="150" w:type="dxa"/>
                                                                                <w:right w:w="150" w:type="dxa"/>
                                                                              </w:tcMar>
                                                                              <w:vAlign w:val="center"/>
                                                                              <w:hideMark/>
                                                                            </w:tcPr>
                                                                            <w:p w14:paraId="7FB08AC8" w14:textId="47E2B257" w:rsidR="008C41F4" w:rsidRDefault="008C41F4">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457E9CF5" wp14:editId="5C6C7573">
                                                                                    <wp:extent cx="2042795" cy="13519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2795" cy="1351915"/>
                                                                                            </a:xfrm>
                                                                                            <a:prstGeom prst="rect">
                                                                                              <a:avLst/>
                                                                                            </a:prstGeom>
                                                                                            <a:noFill/>
                                                                                            <a:ln>
                                                                                              <a:noFill/>
                                                                                            </a:ln>
                                                                                          </pic:spPr>
                                                                                        </pic:pic>
                                                                                      </a:graphicData>
                                                                                    </a:graphic>
                                                                                  </wp:inline>
                                                                                </w:drawing>
                                                                              </w:r>
                                                                            </w:p>
                                                                          </w:tc>
                                                                        </w:tr>
                                                                      </w:tbl>
                                                                      <w:p w14:paraId="679F8119"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482BE345" w14:textId="77777777">
                                                                          <w:trPr>
                                                                            <w:tblCellSpacing w:w="0" w:type="dxa"/>
                                                                          </w:trPr>
                                                                          <w:tc>
                                                                            <w:tcPr>
                                                                              <w:tcW w:w="0" w:type="auto"/>
                                                                              <w:tcMar>
                                                                                <w:top w:w="150" w:type="dxa"/>
                                                                                <w:left w:w="150" w:type="dxa"/>
                                                                                <w:bottom w:w="150" w:type="dxa"/>
                                                                                <w:right w:w="150" w:type="dxa"/>
                                                                              </w:tcMar>
                                                                              <w:hideMark/>
                                                                            </w:tcPr>
                                                                            <w:p w14:paraId="6D289012" w14:textId="77777777" w:rsidR="008C41F4" w:rsidRDefault="008C41F4">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The Revd Dr Andrew Prasad has retired from the role of Thames North Synod Moderator after nearly 13 years in the role, and 43 years of ministry. Synod colleagues and people from the wider Church, gathered online on 22 May to bid him farewell and celebrate his work. The Revd George Watt, Minister of Reigate Park URC, will shortly be inducted in the role. </w:t>
                                                                              </w:r>
                                                                              <w:r>
                                                                                <w:rPr>
                                                                                  <w:rFonts w:ascii="Arial" w:hAnsi="Arial" w:cs="Arial"/>
                                                                                  <w:color w:val="ABA8A4"/>
                                                                                  <w:sz w:val="21"/>
                                                                                  <w:szCs w:val="21"/>
                                                                                </w:rPr>
                                                                                <w:t> </w:t>
                                                                              </w:r>
                                                                            </w:p>
                                                                          </w:tc>
                                                                        </w:tr>
                                                                      </w:tbl>
                                                                      <w:p w14:paraId="56BABB16" w14:textId="77777777" w:rsidR="008C41F4" w:rsidRDefault="008C41F4">
                                                                        <w:pPr>
                                                                          <w:rPr>
                                                                            <w:rFonts w:ascii="Times New Roman" w:eastAsia="Times New Roman" w:hAnsi="Times New Roman" w:cs="Times New Roman"/>
                                                                            <w:sz w:val="20"/>
                                                                            <w:szCs w:val="20"/>
                                                                          </w:rPr>
                                                                        </w:pPr>
                                                                      </w:p>
                                                                    </w:tc>
                                                                  </w:tr>
                                                                </w:tbl>
                                                                <w:p w14:paraId="50DA8E0A" w14:textId="77777777" w:rsidR="008C41F4" w:rsidRDefault="008C41F4">
                                                                  <w:pPr>
                                                                    <w:rPr>
                                                                      <w:rFonts w:ascii="Times New Roman" w:eastAsia="Times New Roman" w:hAnsi="Times New Roman" w:cs="Times New Roman"/>
                                                                      <w:sz w:val="20"/>
                                                                      <w:szCs w:val="20"/>
                                                                    </w:rPr>
                                                                  </w:pPr>
                                                                </w:p>
                                                              </w:tc>
                                                            </w:tr>
                                                          </w:tbl>
                                                          <w:p w14:paraId="5A1D1991" w14:textId="77777777" w:rsidR="008C41F4" w:rsidRDefault="008C41F4">
                                                            <w:pPr>
                                                              <w:jc w:val="center"/>
                                                              <w:rPr>
                                                                <w:rFonts w:ascii="Times New Roman" w:eastAsia="Times New Roman" w:hAnsi="Times New Roman" w:cs="Times New Roman"/>
                                                                <w:sz w:val="20"/>
                                                                <w:szCs w:val="20"/>
                                                              </w:rPr>
                                                            </w:pPr>
                                                          </w:p>
                                                        </w:tc>
                                                      </w:tr>
                                                    </w:tbl>
                                                    <w:p w14:paraId="7CC4F54F" w14:textId="77777777" w:rsidR="008C41F4" w:rsidRDefault="008C41F4">
                                                      <w:pPr>
                                                        <w:jc w:val="center"/>
                                                        <w:rPr>
                                                          <w:rFonts w:ascii="Times New Roman" w:eastAsia="Times New Roman" w:hAnsi="Times New Roman" w:cs="Times New Roman"/>
                                                          <w:sz w:val="20"/>
                                                          <w:szCs w:val="20"/>
                                                        </w:rPr>
                                                      </w:pPr>
                                                    </w:p>
                                                  </w:tc>
                                                </w:tr>
                                              </w:tbl>
                                              <w:p w14:paraId="4EF439DA" w14:textId="77777777" w:rsidR="008C41F4" w:rsidRDefault="008C41F4">
                                                <w:pPr>
                                                  <w:rPr>
                                                    <w:rFonts w:ascii="Times New Roman" w:eastAsia="Times New Roman" w:hAnsi="Times New Roman" w:cs="Times New Roman"/>
                                                    <w:sz w:val="20"/>
                                                    <w:szCs w:val="20"/>
                                                  </w:rPr>
                                                </w:pPr>
                                              </w:p>
                                            </w:tc>
                                          </w:tr>
                                        </w:tbl>
                                        <w:p w14:paraId="10590F5E" w14:textId="77777777" w:rsidR="008C41F4" w:rsidRDefault="008C41F4">
                                          <w:pPr>
                                            <w:jc w:val="center"/>
                                            <w:rPr>
                                              <w:rFonts w:ascii="Times New Roman" w:eastAsia="Times New Roman" w:hAnsi="Times New Roman" w:cs="Times New Roman"/>
                                              <w:sz w:val="20"/>
                                              <w:szCs w:val="20"/>
                                            </w:rPr>
                                          </w:pPr>
                                        </w:p>
                                      </w:tc>
                                    </w:tr>
                                  </w:tbl>
                                  <w:p w14:paraId="33094B11" w14:textId="77777777" w:rsidR="008C41F4" w:rsidRDefault="008C41F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8C41F4" w14:paraId="4E7A5D6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710DAF44"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2DCE5997"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8C41F4" w14:paraId="1C6BBC84" w14:textId="77777777">
                                                        <w:trPr>
                                                          <w:tblCellSpacing w:w="0" w:type="dxa"/>
                                                        </w:trPr>
                                                        <w:tc>
                                                          <w:tcPr>
                                                            <w:tcW w:w="0" w:type="auto"/>
                                                            <w:shd w:val="clear" w:color="auto" w:fill="301CE3"/>
                                                            <w:tcMar>
                                                              <w:top w:w="150" w:type="dxa"/>
                                                              <w:left w:w="150" w:type="dxa"/>
                                                              <w:bottom w:w="150" w:type="dxa"/>
                                                              <w:right w:w="150" w:type="dxa"/>
                                                            </w:tcMar>
                                                            <w:hideMark/>
                                                          </w:tcPr>
                                                          <w:p w14:paraId="0691A4CB" w14:textId="77777777" w:rsidR="008C41F4" w:rsidRDefault="008C41F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What's On</w:t>
                                                            </w:r>
                                                          </w:p>
                                                        </w:tc>
                                                      </w:tr>
                                                    </w:tbl>
                                                    <w:p w14:paraId="6C2BD357"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6360680F"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30B5B1F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7835251B"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8C41F4" w14:paraId="053E1CEF" w14:textId="77777777">
                                                                          <w:trPr>
                                                                            <w:tblCellSpacing w:w="0" w:type="dxa"/>
                                                                          </w:trPr>
                                                                          <w:tc>
                                                                            <w:tcPr>
                                                                              <w:tcW w:w="0" w:type="auto"/>
                                                                              <w:shd w:val="clear" w:color="auto" w:fill="301CE3"/>
                                                                              <w:tcMar>
                                                                                <w:top w:w="150" w:type="dxa"/>
                                                                                <w:left w:w="150" w:type="dxa"/>
                                                                                <w:bottom w:w="150" w:type="dxa"/>
                                                                                <w:right w:w="150" w:type="dxa"/>
                                                                              </w:tcMar>
                                                                              <w:hideMark/>
                                                                            </w:tcPr>
                                                                            <w:p w14:paraId="6857A411" w14:textId="77777777" w:rsidR="008C41F4" w:rsidRDefault="008C41F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URC/Pfalz theological consultation</w:t>
                                                                              </w:r>
                                                                            </w:p>
                                                                          </w:tc>
                                                                        </w:tr>
                                                                      </w:tbl>
                                                                      <w:p w14:paraId="3AE8C0DC"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1DEC3C2B" w14:textId="77777777">
                                                                          <w:trPr>
                                                                            <w:tblCellSpacing w:w="0" w:type="dxa"/>
                                                                          </w:trPr>
                                                                          <w:tc>
                                                                            <w:tcPr>
                                                                              <w:tcW w:w="0" w:type="auto"/>
                                                                              <w:tcMar>
                                                                                <w:top w:w="150" w:type="dxa"/>
                                                                                <w:left w:w="150" w:type="dxa"/>
                                                                                <w:bottom w:w="150" w:type="dxa"/>
                                                                                <w:right w:w="150" w:type="dxa"/>
                                                                              </w:tcMar>
                                                                              <w:hideMark/>
                                                                            </w:tcPr>
                                                                            <w:p w14:paraId="0E3B8F11"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URC’s Ecumenical and Interfaith Relations team is looking for people to join its September Theological Consultation of the URC/Pfalz Partnership. The invitation is open to all who have an interest in sharing fellowship and theology with friends from the </w:t>
                                                                              </w:r>
                                                                              <w:proofErr w:type="spellStart"/>
                                                                              <w:r>
                                                                                <w:rPr>
                                                                                  <w:rFonts w:ascii="Arial" w:hAnsi="Arial" w:cs="Arial"/>
                                                                                  <w:color w:val="000000"/>
                                                                                  <w:sz w:val="21"/>
                                                                                  <w:szCs w:val="21"/>
                                                                                </w:rPr>
                                                                                <w:t>Evangelische</w:t>
                                                                              </w:r>
                                                                              <w:proofErr w:type="spellEnd"/>
                                                                              <w:r>
                                                                                <w:rPr>
                                                                                  <w:rFonts w:ascii="Arial" w:hAnsi="Arial" w:cs="Arial"/>
                                                                                  <w:color w:val="000000"/>
                                                                                  <w:sz w:val="21"/>
                                                                                  <w:szCs w:val="21"/>
                                                                                </w:rPr>
                                                                                <w:t xml:space="preserve"> </w:t>
                                                                              </w:r>
                                                                              <w:proofErr w:type="spellStart"/>
                                                                              <w:r>
                                                                                <w:rPr>
                                                                                  <w:rFonts w:ascii="Arial" w:hAnsi="Arial" w:cs="Arial"/>
                                                                                  <w:color w:val="000000"/>
                                                                                  <w:sz w:val="21"/>
                                                                                  <w:szCs w:val="21"/>
                                                                                </w:rPr>
                                                                                <w:t>Kirche</w:t>
                                                                              </w:r>
                                                                              <w:proofErr w:type="spellEnd"/>
                                                                              <w:r>
                                                                                <w:rPr>
                                                                                  <w:rFonts w:ascii="Arial" w:hAnsi="Arial" w:cs="Arial"/>
                                                                                  <w:color w:val="000000"/>
                                                                                  <w:sz w:val="21"/>
                                                                                  <w:szCs w:val="21"/>
                                                                                </w:rPr>
                                                                                <w:t xml:space="preserve"> der Pfalz. Around 20 volunteers from the URC are being sought to join a similar number of German friends for this virtual conference. There is no requirement to be a German speaker, minister or a theologian to attend. Themes to be discussed includes what the post-Brexit period means for the URC/Pfalz church partnership, the Church in </w:t>
                                                                              </w:r>
                                                                              <w:proofErr w:type="spellStart"/>
                                                                              <w:r>
                                                                                <w:rPr>
                                                                                  <w:rFonts w:ascii="Arial" w:hAnsi="Arial" w:cs="Arial"/>
                                                                                  <w:color w:val="000000"/>
                                                                                  <w:sz w:val="21"/>
                                                                                  <w:szCs w:val="21"/>
                                                                                </w:rPr>
                                                                                <w:t>covid</w:t>
                                                                              </w:r>
                                                                              <w:proofErr w:type="spellEnd"/>
                                                                              <w:r>
                                                                                <w:rPr>
                                                                                  <w:rFonts w:ascii="Arial" w:hAnsi="Arial" w:cs="Arial"/>
                                                                                  <w:color w:val="000000"/>
                                                                                  <w:sz w:val="21"/>
                                                                                  <w:szCs w:val="21"/>
                                                                                </w:rPr>
                                                                                <w:t xml:space="preserve"> times, and the new normal. To register your interest in taking part in the consultation, please </w:t>
                                                                              </w:r>
                                                                              <w:hyperlink r:id="rId55" w:tooltip="URC/Pfalz what's on" w:history="1">
                                                                                <w:r>
                                                                                  <w:rPr>
                                                                                    <w:rStyle w:val="Hyperlink"/>
                                                                                    <w:rFonts w:ascii="Arial" w:hAnsi="Arial" w:cs="Arial"/>
                                                                                    <w:b/>
                                                                                    <w:bCs/>
                                                                                    <w:color w:val="2822F4"/>
                                                                                    <w:sz w:val="21"/>
                                                                                    <w:szCs w:val="21"/>
                                                                                    <w:u w:val="none"/>
                                                                                  </w:rPr>
                                                                                  <w:t>email</w:t>
                                                                                </w:r>
                                                                              </w:hyperlink>
                                                                              <w:r>
                                                                                <w:rPr>
                                                                                  <w:rFonts w:ascii="Arial" w:hAnsi="Arial" w:cs="Arial"/>
                                                                                  <w:color w:val="000000"/>
                                                                                  <w:sz w:val="21"/>
                                                                                  <w:szCs w:val="21"/>
                                                                                </w:rPr>
                                                                                <w:t xml:space="preserve"> Carole Sired.  </w:t>
                                                                              </w:r>
                                                                            </w:p>
                                                                          </w:tc>
                                                                        </w:tr>
                                                                      </w:tbl>
                                                                      <w:p w14:paraId="0ACD11EB" w14:textId="77777777" w:rsidR="008C41F4" w:rsidRDefault="008C41F4">
                                                                        <w:pPr>
                                                                          <w:rPr>
                                                                            <w:rFonts w:ascii="Times New Roman" w:eastAsia="Times New Roman" w:hAnsi="Times New Roman" w:cs="Times New Roman"/>
                                                                            <w:sz w:val="20"/>
                                                                            <w:szCs w:val="20"/>
                                                                          </w:rPr>
                                                                        </w:pPr>
                                                                      </w:p>
                                                                    </w:tc>
                                                                  </w:tr>
                                                                </w:tbl>
                                                                <w:p w14:paraId="29DD7A9D" w14:textId="77777777" w:rsidR="008C41F4" w:rsidRDefault="008C41F4">
                                                                  <w:pPr>
                                                                    <w:rPr>
                                                                      <w:rFonts w:ascii="Times New Roman" w:eastAsia="Times New Roman" w:hAnsi="Times New Roman" w:cs="Times New Roman"/>
                                                                      <w:sz w:val="20"/>
                                                                      <w:szCs w:val="20"/>
                                                                    </w:rPr>
                                                                  </w:pPr>
                                                                </w:p>
                                                              </w:tc>
                                                            </w:tr>
                                                          </w:tbl>
                                                          <w:p w14:paraId="45798E99" w14:textId="77777777" w:rsidR="008C41F4" w:rsidRDefault="008C41F4">
                                                            <w:pPr>
                                                              <w:jc w:val="center"/>
                                                              <w:rPr>
                                                                <w:rFonts w:ascii="Times New Roman" w:eastAsia="Times New Roman" w:hAnsi="Times New Roman" w:cs="Times New Roman"/>
                                                                <w:sz w:val="20"/>
                                                                <w:szCs w:val="20"/>
                                                              </w:rPr>
                                                            </w:pPr>
                                                          </w:p>
                                                        </w:tc>
                                                      </w:tr>
                                                    </w:tbl>
                                                    <w:p w14:paraId="0484F78C"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39F1B7DD"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7E8012E1"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5F1A1B94"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C41F4" w14:paraId="7463EB80" w14:textId="77777777">
                                                                          <w:trPr>
                                                                            <w:tblCellSpacing w:w="0" w:type="dxa"/>
                                                                          </w:trPr>
                                                                          <w:tc>
                                                                            <w:tcPr>
                                                                              <w:tcW w:w="0" w:type="auto"/>
                                                                              <w:shd w:val="clear" w:color="auto" w:fill="301CE3"/>
                                                                              <w:tcMar>
                                                                                <w:top w:w="150" w:type="dxa"/>
                                                                                <w:left w:w="150" w:type="dxa"/>
                                                                                <w:bottom w:w="150" w:type="dxa"/>
                                                                                <w:right w:w="150" w:type="dxa"/>
                                                                              </w:tcMar>
                                                                              <w:hideMark/>
                                                                            </w:tcPr>
                                                                            <w:p w14:paraId="7C195F24" w14:textId="77777777" w:rsidR="008C41F4" w:rsidRDefault="008C41F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URC Holiday Forum</w:t>
                                                                              </w:r>
                                                                            </w:p>
                                                                          </w:tc>
                                                                        </w:tr>
                                                                      </w:tbl>
                                                                      <w:p w14:paraId="384E7E6B"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67523160" w14:textId="77777777">
                                                                          <w:trPr>
                                                                            <w:tblCellSpacing w:w="0" w:type="dxa"/>
                                                                          </w:trPr>
                                                                          <w:tc>
                                                                            <w:tcPr>
                                                                              <w:tcW w:w="0" w:type="auto"/>
                                                                              <w:tcMar>
                                                                                <w:top w:w="150" w:type="dxa"/>
                                                                                <w:left w:w="150" w:type="dxa"/>
                                                                                <w:bottom w:w="150" w:type="dxa"/>
                                                                                <w:right w:w="150" w:type="dxa"/>
                                                                              </w:tcMar>
                                                                              <w:hideMark/>
                                                                            </w:tcPr>
                                                                            <w:p w14:paraId="36549E85"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This year's URC Holiday Forum, themed 'Living with love and difference: The challenge of being human in a fractured world' is scheduled to take place at The Hayes Conference Centre, in </w:t>
                                                                              </w:r>
                                                                              <w:proofErr w:type="spellStart"/>
                                                                              <w:r>
                                                                                <w:rPr>
                                                                                  <w:rFonts w:ascii="Arial" w:hAnsi="Arial" w:cs="Arial"/>
                                                                                  <w:color w:val="000000"/>
                                                                                  <w:sz w:val="21"/>
                                                                                  <w:szCs w:val="21"/>
                                                                                </w:rPr>
                                                                                <w:t>Swanwick</w:t>
                                                                              </w:r>
                                                                              <w:proofErr w:type="spellEnd"/>
                                                                              <w:r>
                                                                                <w:rPr>
                                                                                  <w:rFonts w:ascii="Arial" w:hAnsi="Arial" w:cs="Arial"/>
                                                                                  <w:color w:val="000000"/>
                                                                                  <w:sz w:val="21"/>
                                                                                  <w:szCs w:val="21"/>
                                                                                </w:rPr>
                                                                                <w:t xml:space="preserve">, from 21-27 August for a week of faith, fun and fellowship. Parts of the programme will also be streamed online. Bookings are now being taken, for in person or virtual attendance. </w:t>
                                                                              </w:r>
                                                                              <w:hyperlink r:id="rId56" w:history="1">
                                                                                <w:r>
                                                                                  <w:rPr>
                                                                                    <w:rStyle w:val="Hyperlink"/>
                                                                                    <w:rFonts w:ascii="Arial" w:hAnsi="Arial" w:cs="Arial"/>
                                                                                    <w:b/>
                                                                                    <w:bCs/>
                                                                                    <w:color w:val="2822F4"/>
                                                                                    <w:sz w:val="21"/>
                                                                                    <w:szCs w:val="21"/>
                                                                                    <w:u w:val="none"/>
                                                                                  </w:rPr>
                                                                                  <w:t>Read more</w:t>
                                                                                </w:r>
                                                                              </w:hyperlink>
                                                                              <w:r>
                                                                                <w:rPr>
                                                                                  <w:rFonts w:ascii="Arial" w:hAnsi="Arial" w:cs="Arial"/>
                                                                                  <w:color w:val="000000"/>
                                                                                  <w:sz w:val="21"/>
                                                                                  <w:szCs w:val="21"/>
                                                                                </w:rPr>
                                                                                <w:t xml:space="preserve">. </w:t>
                                                                              </w:r>
                                                                            </w:p>
                                                                          </w:tc>
                                                                        </w:tr>
                                                                      </w:tbl>
                                                                      <w:p w14:paraId="573D20A4" w14:textId="77777777" w:rsidR="008C41F4" w:rsidRDefault="008C41F4">
                                                                        <w:pPr>
                                                                          <w:rPr>
                                                                            <w:rFonts w:ascii="Times New Roman" w:eastAsia="Times New Roman" w:hAnsi="Times New Roman" w:cs="Times New Roman"/>
                                                                            <w:sz w:val="20"/>
                                                                            <w:szCs w:val="20"/>
                                                                          </w:rPr>
                                                                        </w:pPr>
                                                                      </w:p>
                                                                    </w:tc>
                                                                  </w:tr>
                                                                </w:tbl>
                                                                <w:p w14:paraId="07A0DB1B"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54882482"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C41F4" w14:paraId="0EB34D04" w14:textId="77777777">
                                                                          <w:trPr>
                                                                            <w:tblCellSpacing w:w="0" w:type="dxa"/>
                                                                          </w:trPr>
                                                                          <w:tc>
                                                                            <w:tcPr>
                                                                              <w:tcW w:w="0" w:type="auto"/>
                                                                              <w:shd w:val="clear" w:color="auto" w:fill="301CE3"/>
                                                                              <w:tcMar>
                                                                                <w:top w:w="150" w:type="dxa"/>
                                                                                <w:left w:w="150" w:type="dxa"/>
                                                                                <w:bottom w:w="150" w:type="dxa"/>
                                                                                <w:right w:w="150" w:type="dxa"/>
                                                                              </w:tcMar>
                                                                              <w:hideMark/>
                                                                            </w:tcPr>
                                                                            <w:p w14:paraId="41024239" w14:textId="77777777" w:rsidR="008C41F4" w:rsidRDefault="008C41F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Emerging from lockdown</w:t>
                                                                              </w:r>
                                                                            </w:p>
                                                                          </w:tc>
                                                                        </w:tr>
                                                                      </w:tbl>
                                                                      <w:p w14:paraId="0F9E50CC"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3B2E24E3" w14:textId="77777777">
                                                                          <w:trPr>
                                                                            <w:tblCellSpacing w:w="0" w:type="dxa"/>
                                                                          </w:trPr>
                                                                          <w:tc>
                                                                            <w:tcPr>
                                                                              <w:tcW w:w="0" w:type="auto"/>
                                                                              <w:tcMar>
                                                                                <w:top w:w="150" w:type="dxa"/>
                                                                                <w:left w:w="150" w:type="dxa"/>
                                                                                <w:bottom w:w="150" w:type="dxa"/>
                                                                                <w:right w:w="150" w:type="dxa"/>
                                                                              </w:tcMar>
                                                                              <w:hideMark/>
                                                                            </w:tcPr>
                                                                            <w:p w14:paraId="478E5A61"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Northern College's annual conference for lay preachers, worship leaders, and those in church leadership takes place on Zoom this year. There are two options to attending 'Congregational lament and growth: Emerging from lockdown' Option one takes place on 25 June from 2–5pm and 26 June 9.30am–12.30pm. Option two takes place on 4, 11, and 18 October from 7–9.00pm. </w:t>
                                                                              </w:r>
                                                                              <w:hyperlink r:id="rId57"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7449F6A6" w14:textId="77777777" w:rsidR="008C41F4" w:rsidRDefault="008C41F4">
                                                                        <w:pPr>
                                                                          <w:rPr>
                                                                            <w:rFonts w:ascii="Times New Roman" w:eastAsia="Times New Roman" w:hAnsi="Times New Roman" w:cs="Times New Roman"/>
                                                                            <w:sz w:val="20"/>
                                                                            <w:szCs w:val="20"/>
                                                                          </w:rPr>
                                                                        </w:pPr>
                                                                      </w:p>
                                                                    </w:tc>
                                                                  </w:tr>
                                                                </w:tbl>
                                                                <w:p w14:paraId="05ED5FC7" w14:textId="77777777" w:rsidR="008C41F4" w:rsidRDefault="008C41F4">
                                                                  <w:pPr>
                                                                    <w:rPr>
                                                                      <w:rFonts w:ascii="Times New Roman" w:eastAsia="Times New Roman" w:hAnsi="Times New Roman" w:cs="Times New Roman"/>
                                                                      <w:sz w:val="20"/>
                                                                      <w:szCs w:val="20"/>
                                                                    </w:rPr>
                                                                  </w:pPr>
                                                                </w:p>
                                                              </w:tc>
                                                            </w:tr>
                                                          </w:tbl>
                                                          <w:p w14:paraId="12614DC8" w14:textId="77777777" w:rsidR="008C41F4" w:rsidRDefault="008C41F4">
                                                            <w:pPr>
                                                              <w:jc w:val="center"/>
                                                              <w:rPr>
                                                                <w:rFonts w:ascii="Times New Roman" w:eastAsia="Times New Roman" w:hAnsi="Times New Roman" w:cs="Times New Roman"/>
                                                                <w:sz w:val="20"/>
                                                                <w:szCs w:val="20"/>
                                                              </w:rPr>
                                                            </w:pPr>
                                                          </w:p>
                                                        </w:tc>
                                                      </w:tr>
                                                    </w:tbl>
                                                    <w:p w14:paraId="09277AB2"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4BCE7C5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7E706F7E"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30A16A79"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8C41F4" w14:paraId="2C7457F5" w14:textId="77777777">
                                                                          <w:trPr>
                                                                            <w:tblCellSpacing w:w="0" w:type="dxa"/>
                                                                          </w:trPr>
                                                                          <w:tc>
                                                                            <w:tcPr>
                                                                              <w:tcW w:w="0" w:type="auto"/>
                                                                              <w:shd w:val="clear" w:color="auto" w:fill="301CE3"/>
                                                                              <w:tcMar>
                                                                                <w:top w:w="150" w:type="dxa"/>
                                                                                <w:left w:w="150" w:type="dxa"/>
                                                                                <w:bottom w:w="150" w:type="dxa"/>
                                                                                <w:right w:w="150" w:type="dxa"/>
                                                                              </w:tcMar>
                                                                              <w:hideMark/>
                                                                            </w:tcPr>
                                                                            <w:p w14:paraId="4A9AB73C" w14:textId="77777777" w:rsidR="008C41F4" w:rsidRDefault="008C41F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lastRenderedPageBreak/>
                                                                                <w:t>Intergenerational service </w:t>
                                                                              </w:r>
                                                                            </w:p>
                                                                          </w:tc>
                                                                        </w:tr>
                                                                      </w:tbl>
                                                                      <w:p w14:paraId="065F1FB5"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3F856F2E" w14:textId="77777777">
                                                                          <w:trPr>
                                                                            <w:tblCellSpacing w:w="0" w:type="dxa"/>
                                                                          </w:trPr>
                                                                          <w:tc>
                                                                            <w:tcPr>
                                                                              <w:tcW w:w="0" w:type="auto"/>
                                                                              <w:tcMar>
                                                                                <w:top w:w="150" w:type="dxa"/>
                                                                                <w:left w:w="150" w:type="dxa"/>
                                                                                <w:bottom w:w="150" w:type="dxa"/>
                                                                                <w:right w:w="150" w:type="dxa"/>
                                                                              </w:tcMar>
                                                                              <w:vAlign w:val="center"/>
                                                                              <w:hideMark/>
                                                                            </w:tcPr>
                                                                            <w:p w14:paraId="0A502418" w14:textId="7B57B5CB"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5584CF4" wp14:editId="2EA49793">
                                                                                    <wp:extent cx="2451100" cy="2052320"/>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51100" cy="2052320"/>
                                                                                            </a:xfrm>
                                                                                            <a:prstGeom prst="rect">
                                                                                              <a:avLst/>
                                                                                            </a:prstGeom>
                                                                                            <a:noFill/>
                                                                                            <a:ln>
                                                                                              <a:noFill/>
                                                                                            </a:ln>
                                                                                          </pic:spPr>
                                                                                        </pic:pic>
                                                                                      </a:graphicData>
                                                                                    </a:graphic>
                                                                                  </wp:inline>
                                                                                </w:drawing>
                                                                              </w:r>
                                                                            </w:p>
                                                                          </w:tc>
                                                                        </w:tr>
                                                                      </w:tbl>
                                                                      <w:p w14:paraId="7D0715F8"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7BC3D534" w14:textId="77777777">
                                                                          <w:trPr>
                                                                            <w:tblCellSpacing w:w="0" w:type="dxa"/>
                                                                          </w:trPr>
                                                                          <w:tc>
                                                                            <w:tcPr>
                                                                              <w:tcW w:w="0" w:type="auto"/>
                                                                              <w:tcMar>
                                                                                <w:top w:w="150" w:type="dxa"/>
                                                                                <w:left w:w="150" w:type="dxa"/>
                                                                                <w:bottom w:w="150" w:type="dxa"/>
                                                                                <w:right w:w="150" w:type="dxa"/>
                                                                              </w:tcMar>
                                                                              <w:hideMark/>
                                                                            </w:tcPr>
                                                                            <w:p w14:paraId="13E2B844"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Members of the URC's Children’s and Youth Work team from across the denomination have created an online intergenerational worship service. 'God’s World – Hands Off!' will premiere on the team's YouTube channel on 28 May in time for Environment Sunday which takes place on 6 June. Watch the service </w:t>
                                                                              </w:r>
                                                                              <w:hyperlink r:id="rId59"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22D71731" w14:textId="77777777" w:rsidR="008C41F4" w:rsidRDefault="008C41F4">
                                                                        <w:pPr>
                                                                          <w:rPr>
                                                                            <w:rFonts w:ascii="Times New Roman" w:eastAsia="Times New Roman" w:hAnsi="Times New Roman" w:cs="Times New Roman"/>
                                                                            <w:sz w:val="20"/>
                                                                            <w:szCs w:val="20"/>
                                                                          </w:rPr>
                                                                        </w:pPr>
                                                                      </w:p>
                                                                    </w:tc>
                                                                  </w:tr>
                                                                </w:tbl>
                                                                <w:p w14:paraId="3B7E7C39" w14:textId="77777777" w:rsidR="008C41F4" w:rsidRDefault="008C41F4">
                                                                  <w:pPr>
                                                                    <w:rPr>
                                                                      <w:rFonts w:ascii="Times New Roman" w:eastAsia="Times New Roman" w:hAnsi="Times New Roman" w:cs="Times New Roman"/>
                                                                      <w:sz w:val="20"/>
                                                                      <w:szCs w:val="20"/>
                                                                    </w:rPr>
                                                                  </w:pPr>
                                                                </w:p>
                                                              </w:tc>
                                                            </w:tr>
                                                          </w:tbl>
                                                          <w:p w14:paraId="3A723E58" w14:textId="77777777" w:rsidR="008C41F4" w:rsidRDefault="008C41F4">
                                                            <w:pPr>
                                                              <w:jc w:val="center"/>
                                                              <w:rPr>
                                                                <w:rFonts w:ascii="Times New Roman" w:eastAsia="Times New Roman" w:hAnsi="Times New Roman" w:cs="Times New Roman"/>
                                                                <w:sz w:val="20"/>
                                                                <w:szCs w:val="20"/>
                                                              </w:rPr>
                                                            </w:pPr>
                                                          </w:p>
                                                        </w:tc>
                                                      </w:tr>
                                                    </w:tbl>
                                                    <w:p w14:paraId="4B846B7F"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1E5D4AF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0030D3A4"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35E7912D"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C41F4" w14:paraId="13AB4DED" w14:textId="77777777">
                                                                          <w:trPr>
                                                                            <w:tblCellSpacing w:w="0" w:type="dxa"/>
                                                                          </w:trPr>
                                                                          <w:tc>
                                                                            <w:tcPr>
                                                                              <w:tcW w:w="0" w:type="auto"/>
                                                                              <w:shd w:val="clear" w:color="auto" w:fill="301CE3"/>
                                                                              <w:tcMar>
                                                                                <w:top w:w="150" w:type="dxa"/>
                                                                                <w:left w:w="150" w:type="dxa"/>
                                                                                <w:bottom w:w="150" w:type="dxa"/>
                                                                                <w:right w:w="150" w:type="dxa"/>
                                                                              </w:tcMar>
                                                                              <w:hideMark/>
                                                                            </w:tcPr>
                                                                            <w:p w14:paraId="321CBDD4" w14:textId="77777777" w:rsidR="008C41F4" w:rsidRDefault="008C41F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CTBI Bible studies</w:t>
                                                                              </w:r>
                                                                            </w:p>
                                                                          </w:tc>
                                                                        </w:tr>
                                                                      </w:tbl>
                                                                      <w:p w14:paraId="2DD943C2"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114F1B4E" w14:textId="77777777">
                                                                          <w:trPr>
                                                                            <w:tblCellSpacing w:w="0" w:type="dxa"/>
                                                                          </w:trPr>
                                                                          <w:tc>
                                                                            <w:tcPr>
                                                                              <w:tcW w:w="0" w:type="auto"/>
                                                                              <w:tcMar>
                                                                                <w:top w:w="150" w:type="dxa"/>
                                                                                <w:left w:w="150" w:type="dxa"/>
                                                                                <w:bottom w:w="150" w:type="dxa"/>
                                                                                <w:right w:w="150" w:type="dxa"/>
                                                                              </w:tcMar>
                                                                              <w:hideMark/>
                                                                            </w:tcPr>
                                                                            <w:p w14:paraId="030927F9"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Churches Together in Britain and Ireland (CTBI) will be holding a three-part online Bible study along the theme of refugees, migration and sanctuary. Part 1: God with us in diversity: takes place on 3 June from 7.30–8.30pm, part 2: God with us in vulnerability, is on 9 June from 7.30–8.30pm, and part 3: God with us in strangers takes place on 14 June from 8–9pm. For more information and joining details, </w:t>
                                                                              </w:r>
                                                                              <w:hyperlink r:id="rId60"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22D73A62" w14:textId="77777777" w:rsidR="008C41F4" w:rsidRDefault="008C41F4">
                                                                        <w:pPr>
                                                                          <w:rPr>
                                                                            <w:rFonts w:ascii="Times New Roman" w:eastAsia="Times New Roman" w:hAnsi="Times New Roman" w:cs="Times New Roman"/>
                                                                            <w:sz w:val="20"/>
                                                                            <w:szCs w:val="20"/>
                                                                          </w:rPr>
                                                                        </w:pPr>
                                                                      </w:p>
                                                                    </w:tc>
                                                                  </w:tr>
                                                                </w:tbl>
                                                                <w:p w14:paraId="0FB94172"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760B4455"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C41F4" w14:paraId="7B6FA106" w14:textId="77777777">
                                                                          <w:trPr>
                                                                            <w:tblCellSpacing w:w="0" w:type="dxa"/>
                                                                          </w:trPr>
                                                                          <w:tc>
                                                                            <w:tcPr>
                                                                              <w:tcW w:w="0" w:type="auto"/>
                                                                              <w:shd w:val="clear" w:color="auto" w:fill="301CE3"/>
                                                                              <w:tcMar>
                                                                                <w:top w:w="150" w:type="dxa"/>
                                                                                <w:left w:w="150" w:type="dxa"/>
                                                                                <w:bottom w:w="150" w:type="dxa"/>
                                                                                <w:right w:w="150" w:type="dxa"/>
                                                                              </w:tcMar>
                                                                              <w:hideMark/>
                                                                            </w:tcPr>
                                                                            <w:p w14:paraId="51105A93" w14:textId="77777777" w:rsidR="008C41F4" w:rsidRDefault="008C41F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Mission summer school</w:t>
                                                                              </w:r>
                                                                            </w:p>
                                                                          </w:tc>
                                                                        </w:tr>
                                                                      </w:tbl>
                                                                      <w:p w14:paraId="04816B67"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0D5CF0DD" w14:textId="77777777">
                                                                          <w:trPr>
                                                                            <w:tblCellSpacing w:w="0" w:type="dxa"/>
                                                                          </w:trPr>
                                                                          <w:tc>
                                                                            <w:tcPr>
                                                                              <w:tcW w:w="0" w:type="auto"/>
                                                                              <w:tcMar>
                                                                                <w:top w:w="150" w:type="dxa"/>
                                                                                <w:left w:w="150" w:type="dxa"/>
                                                                                <w:bottom w:w="150" w:type="dxa"/>
                                                                                <w:right w:w="150" w:type="dxa"/>
                                                                              </w:tcMar>
                                                                              <w:hideMark/>
                                                                            </w:tcPr>
                                                                            <w:p w14:paraId="74020A95" w14:textId="77777777" w:rsidR="008C41F4" w:rsidRDefault="008C41F4">
                                                                              <w:pPr>
                                                                                <w:pStyle w:val="NormalWeb"/>
                                                                                <w:spacing w:before="0" w:beforeAutospacing="0" w:after="0" w:afterAutospacing="0" w:line="330" w:lineRule="atLeast"/>
                                                                                <w:rPr>
                                                                                  <w:rFonts w:ascii="Arial" w:hAnsi="Arial" w:cs="Arial"/>
                                                                                  <w:color w:val="000000"/>
                                                                                  <w:sz w:val="21"/>
                                                                                  <w:szCs w:val="21"/>
                                                                                </w:rPr>
                                                                              </w:pPr>
                                                                              <w:proofErr w:type="spellStart"/>
                                                                              <w:r>
                                                                                <w:rPr>
                                                                                  <w:rFonts w:ascii="Arial" w:hAnsi="Arial" w:cs="Arial"/>
                                                                                  <w:color w:val="000000"/>
                                                                                  <w:sz w:val="21"/>
                                                                                  <w:szCs w:val="21"/>
                                                                                </w:rPr>
                                                                                <w:t>HeartEdge</w:t>
                                                                              </w:r>
                                                                              <w:proofErr w:type="spellEnd"/>
                                                                              <w:r>
                                                                                <w:rPr>
                                                                                  <w:rFonts w:ascii="Arial" w:hAnsi="Arial" w:cs="Arial"/>
                                                                                  <w:color w:val="000000"/>
                                                                                  <w:sz w:val="21"/>
                                                                                  <w:szCs w:val="21"/>
                                                                                </w:rPr>
                                                                                <w:t xml:space="preserve">, an ecumenical network, is holding a mission summer school from 12-16 July. Input will be structured around commerce, culture, congregation and compassion, and there'll be a mix of teaching and conversation with leading scholars and practitioners including the Revd Dr Sam Wells, Professor Anthony </w:t>
                                                                              </w:r>
                                                                              <w:proofErr w:type="spellStart"/>
                                                                              <w:r>
                                                                                <w:rPr>
                                                                                  <w:rFonts w:ascii="Arial" w:hAnsi="Arial" w:cs="Arial"/>
                                                                                  <w:color w:val="000000"/>
                                                                                  <w:sz w:val="21"/>
                                                                                  <w:szCs w:val="21"/>
                                                                                </w:rPr>
                                                                                <w:t>Reddie</w:t>
                                                                              </w:r>
                                                                              <w:proofErr w:type="spellEnd"/>
                                                                              <w:r>
                                                                                <w:rPr>
                                                                                  <w:rFonts w:ascii="Arial" w:hAnsi="Arial" w:cs="Arial"/>
                                                                                  <w:color w:val="000000"/>
                                                                                  <w:sz w:val="21"/>
                                                                                  <w:szCs w:val="21"/>
                                                                                </w:rPr>
                                                                                <w:t xml:space="preserve">, Dr Cathy Ross, and Revd Heather Cracknell. Prices and more information is available </w:t>
                                                                              </w:r>
                                                                              <w:hyperlink r:id="rId61"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w:t>
                                                                              </w:r>
                                                                            </w:p>
                                                                          </w:tc>
                                                                        </w:tr>
                                                                      </w:tbl>
                                                                      <w:p w14:paraId="41911624" w14:textId="77777777" w:rsidR="008C41F4" w:rsidRDefault="008C41F4">
                                                                        <w:pPr>
                                                                          <w:rPr>
                                                                            <w:rFonts w:ascii="Times New Roman" w:eastAsia="Times New Roman" w:hAnsi="Times New Roman" w:cs="Times New Roman"/>
                                                                            <w:sz w:val="20"/>
                                                                            <w:szCs w:val="20"/>
                                                                          </w:rPr>
                                                                        </w:pPr>
                                                                      </w:p>
                                                                    </w:tc>
                                                                  </w:tr>
                                                                </w:tbl>
                                                                <w:p w14:paraId="2949683E" w14:textId="77777777" w:rsidR="008C41F4" w:rsidRDefault="008C41F4">
                                                                  <w:pPr>
                                                                    <w:rPr>
                                                                      <w:rFonts w:ascii="Times New Roman" w:eastAsia="Times New Roman" w:hAnsi="Times New Roman" w:cs="Times New Roman"/>
                                                                      <w:sz w:val="20"/>
                                                                      <w:szCs w:val="20"/>
                                                                    </w:rPr>
                                                                  </w:pPr>
                                                                </w:p>
                                                              </w:tc>
                                                            </w:tr>
                                                          </w:tbl>
                                                          <w:p w14:paraId="6C33E822" w14:textId="77777777" w:rsidR="008C41F4" w:rsidRDefault="008C41F4">
                                                            <w:pPr>
                                                              <w:jc w:val="center"/>
                                                              <w:rPr>
                                                                <w:rFonts w:ascii="Times New Roman" w:eastAsia="Times New Roman" w:hAnsi="Times New Roman" w:cs="Times New Roman"/>
                                                                <w:sz w:val="20"/>
                                                                <w:szCs w:val="20"/>
                                                              </w:rPr>
                                                            </w:pPr>
                                                          </w:p>
                                                        </w:tc>
                                                      </w:tr>
                                                    </w:tbl>
                                                    <w:p w14:paraId="7C122CF6"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33DFF479"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6760070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52B5AC00"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C41F4" w14:paraId="0BB4A907" w14:textId="77777777">
                                                                          <w:trPr>
                                                                            <w:tblCellSpacing w:w="0" w:type="dxa"/>
                                                                          </w:trPr>
                                                                          <w:tc>
                                                                            <w:tcPr>
                                                                              <w:tcW w:w="0" w:type="auto"/>
                                                                              <w:shd w:val="clear" w:color="auto" w:fill="301CE3"/>
                                                                              <w:tcMar>
                                                                                <w:top w:w="150" w:type="dxa"/>
                                                                                <w:left w:w="150" w:type="dxa"/>
                                                                                <w:bottom w:w="150" w:type="dxa"/>
                                                                                <w:right w:w="150" w:type="dxa"/>
                                                                              </w:tcMar>
                                                                              <w:hideMark/>
                                                                            </w:tcPr>
                                                                            <w:p w14:paraId="6053D8E5" w14:textId="77777777" w:rsidR="008C41F4" w:rsidRDefault="008C41F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URC Buildings Forum</w:t>
                                                                              </w:r>
                                                                            </w:p>
                                                                          </w:tc>
                                                                        </w:tr>
                                                                      </w:tbl>
                                                                      <w:p w14:paraId="2CC5313C"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7783BAFA" w14:textId="77777777">
                                                                          <w:trPr>
                                                                            <w:tblCellSpacing w:w="0" w:type="dxa"/>
                                                                          </w:trPr>
                                                                          <w:tc>
                                                                            <w:tcPr>
                                                                              <w:tcW w:w="0" w:type="auto"/>
                                                                              <w:tcMar>
                                                                                <w:top w:w="150" w:type="dxa"/>
                                                                                <w:left w:w="150" w:type="dxa"/>
                                                                                <w:bottom w:w="150" w:type="dxa"/>
                                                                                <w:right w:w="150" w:type="dxa"/>
                                                                              </w:tcMar>
                                                                              <w:hideMark/>
                                                                            </w:tcPr>
                                                                            <w:p w14:paraId="23FE8D69"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URC Buildings Forum is holding more online conferences. On 21 July from 11.30am-1pm on Zoom, the conference will explore the vision and mission context for URC buildings and assets, including whether we need a building to be ‘church’ in the 21st century. On 14 October from 7-8.30pm, the conference will focus on environmental issues for church buildings, including Eco-Church and Eco-Congregation. To take part, please </w:t>
                                                                              </w:r>
                                                                              <w:hyperlink r:id="rId62" w:tooltip="buildings conference" w:history="1">
                                                                                <w:r>
                                                                                  <w:rPr>
                                                                                    <w:rStyle w:val="Hyperlink"/>
                                                                                    <w:rFonts w:ascii="Arial" w:hAnsi="Arial" w:cs="Arial"/>
                                                                                    <w:b/>
                                                                                    <w:bCs/>
                                                                                    <w:color w:val="2822F4"/>
                                                                                    <w:sz w:val="21"/>
                                                                                    <w:szCs w:val="21"/>
                                                                                  </w:rPr>
                                                                                  <w:t>email</w:t>
                                                                                </w:r>
                                                                              </w:hyperlink>
                                                                              <w:r>
                                                                                <w:rPr>
                                                                                  <w:rFonts w:ascii="Arial" w:hAnsi="Arial" w:cs="Arial"/>
                                                                                  <w:color w:val="000000"/>
                                                                                  <w:sz w:val="21"/>
                                                                                  <w:szCs w:val="21"/>
                                                                                </w:rPr>
                                                                                <w:t xml:space="preserve"> the mission and include ‘Building for the Future’ in the subject line, your name and email address, church you belong to, or are representing, if appropriate.</w:t>
                                                                              </w:r>
                                                                            </w:p>
                                                                          </w:tc>
                                                                        </w:tr>
                                                                      </w:tbl>
                                                                      <w:p w14:paraId="13A8EDC0" w14:textId="77777777" w:rsidR="008C41F4" w:rsidRDefault="008C41F4">
                                                                        <w:pPr>
                                                                          <w:rPr>
                                                                            <w:rFonts w:ascii="Times New Roman" w:eastAsia="Times New Roman" w:hAnsi="Times New Roman" w:cs="Times New Roman"/>
                                                                            <w:sz w:val="20"/>
                                                                            <w:szCs w:val="20"/>
                                                                          </w:rPr>
                                                                        </w:pPr>
                                                                      </w:p>
                                                                    </w:tc>
                                                                  </w:tr>
                                                                </w:tbl>
                                                                <w:p w14:paraId="1E946042"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302E2F73"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8C41F4" w14:paraId="7A502C7B" w14:textId="77777777">
                                                                          <w:trPr>
                                                                            <w:tblCellSpacing w:w="0" w:type="dxa"/>
                                                                          </w:trPr>
                                                                          <w:tc>
                                                                            <w:tcPr>
                                                                              <w:tcW w:w="0" w:type="auto"/>
                                                                              <w:shd w:val="clear" w:color="auto" w:fill="301CE3"/>
                                                                              <w:tcMar>
                                                                                <w:top w:w="150" w:type="dxa"/>
                                                                                <w:left w:w="150" w:type="dxa"/>
                                                                                <w:bottom w:w="150" w:type="dxa"/>
                                                                                <w:right w:w="150" w:type="dxa"/>
                                                                              </w:tcMar>
                                                                              <w:hideMark/>
                                                                            </w:tcPr>
                                                                            <w:p w14:paraId="3D3D78CD" w14:textId="77777777" w:rsidR="008C41F4" w:rsidRDefault="008C41F4">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General Assembly prayers</w:t>
                                                                              </w:r>
                                                                            </w:p>
                                                                          </w:tc>
                                                                        </w:tr>
                                                                      </w:tbl>
                                                                      <w:p w14:paraId="70C76CFB"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5A6484FD" w14:textId="77777777">
                                                                          <w:trPr>
                                                                            <w:tblCellSpacing w:w="0" w:type="dxa"/>
                                                                          </w:trPr>
                                                                          <w:tc>
                                                                            <w:tcPr>
                                                                              <w:tcW w:w="0" w:type="auto"/>
                                                                              <w:tcMar>
                                                                                <w:top w:w="150" w:type="dxa"/>
                                                                                <w:left w:w="150" w:type="dxa"/>
                                                                                <w:bottom w:w="150" w:type="dxa"/>
                                                                                <w:right w:w="150" w:type="dxa"/>
                                                                              </w:tcMar>
                                                                              <w:hideMark/>
                                                                            </w:tcPr>
                                                                            <w:p w14:paraId="2DACD498"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GEAR team is hosting another series of prayers for four Thursday evenings leading up to General Assembly in July on Zoom. Starting on 17 June, Pray4URC takes place on the dedicated </w:t>
                                                                              </w:r>
                                                                              <w:hyperlink r:id="rId63" w:history="1">
                                                                                <w:r>
                                                                                  <w:rPr>
                                                                                    <w:rStyle w:val="Hyperlink"/>
                                                                                    <w:rFonts w:ascii="Arial" w:hAnsi="Arial" w:cs="Arial"/>
                                                                                    <w:b/>
                                                                                    <w:bCs/>
                                                                                    <w:color w:val="2822F4"/>
                                                                                    <w:sz w:val="21"/>
                                                                                    <w:szCs w:val="21"/>
                                                                                    <w:u w:val="none"/>
                                                                                  </w:rPr>
                                                                                  <w:t>Facebook page</w:t>
                                                                                </w:r>
                                                                              </w:hyperlink>
                                                                              <w:r>
                                                                                <w:rPr>
                                                                                  <w:rFonts w:ascii="Arial" w:hAnsi="Arial" w:cs="Arial"/>
                                                                                  <w:color w:val="000000"/>
                                                                                  <w:sz w:val="21"/>
                                                                                  <w:szCs w:val="21"/>
                                                                                </w:rPr>
                                                                                <w:t xml:space="preserve"> at 8pm for an 8.15pm start. A guest will introduce some prayer needs in the URC family and then a panel will lead prayers for just 15 minutes. For further information please contact GEAR's Prayer Secretary, Richard Turnbull by </w:t>
                                                                              </w:r>
                                                                              <w:hyperlink r:id="rId64" w:history="1">
                                                                                <w:r>
                                                                                  <w:rPr>
                                                                                    <w:rStyle w:val="Hyperlink"/>
                                                                                    <w:rFonts w:ascii="Arial" w:hAnsi="Arial" w:cs="Arial"/>
                                                                                    <w:b/>
                                                                                    <w:bCs/>
                                                                                    <w:color w:val="2822F4"/>
                                                                                    <w:sz w:val="21"/>
                                                                                    <w:szCs w:val="21"/>
                                                                                    <w:u w:val="none"/>
                                                                                  </w:rPr>
                                                                                  <w:t>email</w:t>
                                                                                </w:r>
                                                                              </w:hyperlink>
                                                                              <w:r>
                                                                                <w:rPr>
                                                                                  <w:rFonts w:ascii="Arial" w:hAnsi="Arial" w:cs="Arial"/>
                                                                                  <w:color w:val="000000"/>
                                                                                  <w:sz w:val="21"/>
                                                                                  <w:szCs w:val="21"/>
                                                                                </w:rPr>
                                                                                <w:t xml:space="preserve">. </w:t>
                                                                              </w:r>
                                                                            </w:p>
                                                                          </w:tc>
                                                                        </w:tr>
                                                                      </w:tbl>
                                                                      <w:p w14:paraId="5D4EB979" w14:textId="77777777" w:rsidR="008C41F4" w:rsidRDefault="008C41F4">
                                                                        <w:pPr>
                                                                          <w:rPr>
                                                                            <w:rFonts w:ascii="Times New Roman" w:eastAsia="Times New Roman" w:hAnsi="Times New Roman" w:cs="Times New Roman"/>
                                                                            <w:sz w:val="20"/>
                                                                            <w:szCs w:val="20"/>
                                                                          </w:rPr>
                                                                        </w:pPr>
                                                                      </w:p>
                                                                    </w:tc>
                                                                  </w:tr>
                                                                </w:tbl>
                                                                <w:p w14:paraId="76DF161B" w14:textId="77777777" w:rsidR="008C41F4" w:rsidRDefault="008C41F4">
                                                                  <w:pPr>
                                                                    <w:rPr>
                                                                      <w:rFonts w:ascii="Times New Roman" w:eastAsia="Times New Roman" w:hAnsi="Times New Roman" w:cs="Times New Roman"/>
                                                                      <w:sz w:val="20"/>
                                                                      <w:szCs w:val="20"/>
                                                                    </w:rPr>
                                                                  </w:pPr>
                                                                </w:p>
                                                              </w:tc>
                                                            </w:tr>
                                                          </w:tbl>
                                                          <w:p w14:paraId="69F9EC02" w14:textId="77777777" w:rsidR="008C41F4" w:rsidRDefault="008C41F4">
                                                            <w:pPr>
                                                              <w:jc w:val="center"/>
                                                              <w:rPr>
                                                                <w:rFonts w:ascii="Times New Roman" w:eastAsia="Times New Roman" w:hAnsi="Times New Roman" w:cs="Times New Roman"/>
                                                                <w:sz w:val="20"/>
                                                                <w:szCs w:val="20"/>
                                                              </w:rPr>
                                                            </w:pPr>
                                                          </w:p>
                                                        </w:tc>
                                                      </w:tr>
                                                    </w:tbl>
                                                    <w:p w14:paraId="31B2A771" w14:textId="77777777" w:rsidR="008C41F4" w:rsidRDefault="008C41F4">
                                                      <w:pPr>
                                                        <w:jc w:val="center"/>
                                                        <w:rPr>
                                                          <w:rFonts w:ascii="Times New Roman" w:eastAsia="Times New Roman" w:hAnsi="Times New Roman" w:cs="Times New Roman"/>
                                                          <w:sz w:val="20"/>
                                                          <w:szCs w:val="20"/>
                                                        </w:rPr>
                                                      </w:pPr>
                                                    </w:p>
                                                  </w:tc>
                                                </w:tr>
                                              </w:tbl>
                                              <w:p w14:paraId="604FD0E4" w14:textId="77777777" w:rsidR="008C41F4" w:rsidRDefault="008C41F4">
                                                <w:pPr>
                                                  <w:rPr>
                                                    <w:rFonts w:ascii="Times New Roman" w:eastAsia="Times New Roman" w:hAnsi="Times New Roman" w:cs="Times New Roman"/>
                                                    <w:sz w:val="20"/>
                                                    <w:szCs w:val="20"/>
                                                  </w:rPr>
                                                </w:pPr>
                                              </w:p>
                                            </w:tc>
                                          </w:tr>
                                        </w:tbl>
                                        <w:p w14:paraId="3509A7E2" w14:textId="77777777" w:rsidR="008C41F4" w:rsidRDefault="008C41F4">
                                          <w:pPr>
                                            <w:jc w:val="center"/>
                                            <w:rPr>
                                              <w:rFonts w:ascii="Times New Roman" w:eastAsia="Times New Roman" w:hAnsi="Times New Roman" w:cs="Times New Roman"/>
                                              <w:sz w:val="20"/>
                                              <w:szCs w:val="20"/>
                                            </w:rPr>
                                          </w:pPr>
                                        </w:p>
                                      </w:tc>
                                    </w:tr>
                                  </w:tbl>
                                  <w:p w14:paraId="475DD2CB" w14:textId="77777777" w:rsidR="008C41F4" w:rsidRDefault="008C41F4">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5202481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0D6ADCC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5EBC4C47"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8C41F4" w14:paraId="6071434D" w14:textId="77777777">
                                                        <w:trPr>
                                                          <w:tblCellSpacing w:w="0" w:type="dxa"/>
                                                        </w:trPr>
                                                        <w:tc>
                                                          <w:tcPr>
                                                            <w:tcW w:w="0" w:type="auto"/>
                                                            <w:shd w:val="clear" w:color="auto" w:fill="CCCAC7"/>
                                                            <w:tcMar>
                                                              <w:top w:w="150" w:type="dxa"/>
                                                              <w:left w:w="150" w:type="dxa"/>
                                                              <w:bottom w:w="150" w:type="dxa"/>
                                                              <w:right w:w="150" w:type="dxa"/>
                                                            </w:tcMar>
                                                            <w:hideMark/>
                                                          </w:tcPr>
                                                          <w:p w14:paraId="756C8D2F" w14:textId="77777777" w:rsidR="008C41F4" w:rsidRDefault="008C41F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lastRenderedPageBreak/>
                                                              <w:t>Social Justice </w:t>
                                                            </w:r>
                                                          </w:p>
                                                        </w:tc>
                                                      </w:tr>
                                                    </w:tbl>
                                                    <w:p w14:paraId="742FCB4B" w14:textId="77777777" w:rsidR="008C41F4" w:rsidRDefault="008C41F4">
                                                      <w:pPr>
                                                        <w:rPr>
                                                          <w:rFonts w:ascii="Arial" w:eastAsia="Times New Roman" w:hAnsi="Arial" w:cs="Arial"/>
                                                          <w:vanish/>
                                                        </w:rPr>
                                                      </w:pPr>
                                                    </w:p>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8C41F4" w14:paraId="01ECCA49" w14:textId="77777777">
                                                        <w:trPr>
                                                          <w:tblCellSpacing w:w="0" w:type="dxa"/>
                                                        </w:trPr>
                                                        <w:tc>
                                                          <w:tcPr>
                                                            <w:tcW w:w="0" w:type="auto"/>
                                                            <w:shd w:val="clear" w:color="auto" w:fill="C327D8"/>
                                                            <w:tcMar>
                                                              <w:top w:w="150" w:type="dxa"/>
                                                              <w:left w:w="150" w:type="dxa"/>
                                                              <w:bottom w:w="150" w:type="dxa"/>
                                                              <w:right w:w="150" w:type="dxa"/>
                                                            </w:tcMar>
                                                            <w:hideMark/>
                                                          </w:tcPr>
                                                          <w:p w14:paraId="6896F2C8" w14:textId="77777777" w:rsidR="008C41F4" w:rsidRDefault="008C41F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URC joins coalition to stand together with refugees</w:t>
                                                            </w:r>
                                                          </w:p>
                                                        </w:tc>
                                                      </w:tr>
                                                    </w:tbl>
                                                    <w:p w14:paraId="74190E02"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0296DE66" w14:textId="77777777">
                                                        <w:trPr>
                                                          <w:tblCellSpacing w:w="0" w:type="dxa"/>
                                                        </w:trPr>
                                                        <w:tc>
                                                          <w:tcPr>
                                                            <w:tcW w:w="0" w:type="auto"/>
                                                            <w:tcMar>
                                                              <w:top w:w="150" w:type="dxa"/>
                                                              <w:left w:w="150" w:type="dxa"/>
                                                              <w:bottom w:w="150" w:type="dxa"/>
                                                              <w:right w:w="150" w:type="dxa"/>
                                                            </w:tcMar>
                                                            <w:vAlign w:val="center"/>
                                                            <w:hideMark/>
                                                          </w:tcPr>
                                                          <w:p w14:paraId="003B6B7A" w14:textId="23F7DC27"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78D0056" wp14:editId="5B714884">
                                                                  <wp:extent cx="1644015" cy="1644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4015" cy="1644015"/>
                                                                          </a:xfrm>
                                                                          <a:prstGeom prst="rect">
                                                                            <a:avLst/>
                                                                          </a:prstGeom>
                                                                          <a:noFill/>
                                                                          <a:ln>
                                                                            <a:noFill/>
                                                                          </a:ln>
                                                                        </pic:spPr>
                                                                      </pic:pic>
                                                                    </a:graphicData>
                                                                  </a:graphic>
                                                                </wp:inline>
                                                              </w:drawing>
                                                            </w:r>
                                                          </w:p>
                                                        </w:tc>
                                                      </w:tr>
                                                    </w:tbl>
                                                    <w:p w14:paraId="70DE8F93"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44A95F9F" w14:textId="77777777">
                                                        <w:trPr>
                                                          <w:tblCellSpacing w:w="0" w:type="dxa"/>
                                                        </w:trPr>
                                                        <w:tc>
                                                          <w:tcPr>
                                                            <w:tcW w:w="0" w:type="auto"/>
                                                            <w:tcMar>
                                                              <w:top w:w="150" w:type="dxa"/>
                                                              <w:left w:w="150" w:type="dxa"/>
                                                              <w:bottom w:w="150" w:type="dxa"/>
                                                              <w:right w:w="150" w:type="dxa"/>
                                                            </w:tcMar>
                                                            <w:hideMark/>
                                                          </w:tcPr>
                                                          <w:p w14:paraId="2536DC2D"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URC has become a founding member of new campaign coalition, Together With Refugees. The coalition, made up of more than 100 national, local, refugee-led and grassroots groups, calls for a better approach to supporting refugees that is kinder, fairer and more effective, and believes in showing compassion to people fleeing war, persecution or violence. Simeon Mitchell, URC Secretary for Church and Society, said: "At a time when there is such hostility being expressed towards immigrants, and the government is proposing unfair and unworkable reforms to the asylum system, it is important to set out a positive alternative vision of a better approach." </w:t>
                                                            </w:r>
                                                            <w:hyperlink r:id="rId66" w:history="1">
                                                              <w:r>
                                                                <w:rPr>
                                                                  <w:rStyle w:val="Hyperlink"/>
                                                                  <w:rFonts w:ascii="Arial" w:hAnsi="Arial" w:cs="Arial"/>
                                                                  <w:b/>
                                                                  <w:bCs/>
                                                                  <w:color w:val="2822F4"/>
                                                                  <w:sz w:val="21"/>
                                                                  <w:szCs w:val="21"/>
                                                                  <w:u w:val="none"/>
                                                                </w:rPr>
                                                                <w:t>Read more</w:t>
                                                              </w:r>
                                                            </w:hyperlink>
                                                            <w:r>
                                                              <w:rPr>
                                                                <w:rFonts w:ascii="Arial" w:hAnsi="Arial" w:cs="Arial"/>
                                                                <w:color w:val="000000"/>
                                                                <w:sz w:val="21"/>
                                                                <w:szCs w:val="21"/>
                                                              </w:rPr>
                                                              <w:t>.</w:t>
                                                            </w:r>
                                                          </w:p>
                                                        </w:tc>
                                                      </w:tr>
                                                    </w:tbl>
                                                    <w:p w14:paraId="30C63639"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42BE1CA6"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8C41F4" w14:paraId="17E0EF9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77CC3924"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8C41F4" w14:paraId="06D96D97" w14:textId="77777777">
                                                                          <w:trPr>
                                                                            <w:tblCellSpacing w:w="0" w:type="dxa"/>
                                                                          </w:trPr>
                                                                          <w:tc>
                                                                            <w:tcPr>
                                                                              <w:tcW w:w="0" w:type="auto"/>
                                                                              <w:shd w:val="clear" w:color="auto" w:fill="C327D8"/>
                                                                              <w:tcMar>
                                                                                <w:top w:w="150" w:type="dxa"/>
                                                                                <w:left w:w="150" w:type="dxa"/>
                                                                                <w:bottom w:w="150" w:type="dxa"/>
                                                                                <w:right w:w="150" w:type="dxa"/>
                                                                              </w:tcMar>
                                                                              <w:hideMark/>
                                                                            </w:tcPr>
                                                                            <w:p w14:paraId="3F1AEBEB" w14:textId="77777777" w:rsidR="008C41F4" w:rsidRDefault="008C41F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Refugee Week</w:t>
                                                                              </w:r>
                                                                            </w:p>
                                                                          </w:tc>
                                                                        </w:tr>
                                                                      </w:tbl>
                                                                      <w:p w14:paraId="5E4DFDD0"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6929A58E" w14:textId="77777777">
                                                                          <w:trPr>
                                                                            <w:tblCellSpacing w:w="0" w:type="dxa"/>
                                                                          </w:trPr>
                                                                          <w:tc>
                                                                            <w:tcPr>
                                                                              <w:tcW w:w="0" w:type="auto"/>
                                                                              <w:tcMar>
                                                                                <w:top w:w="150" w:type="dxa"/>
                                                                                <w:left w:w="150" w:type="dxa"/>
                                                                                <w:bottom w:w="150" w:type="dxa"/>
                                                                                <w:right w:w="150" w:type="dxa"/>
                                                                              </w:tcMar>
                                                                              <w:hideMark/>
                                                                            </w:tcPr>
                                                                            <w:p w14:paraId="710F0B19"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Refugee Week, a UK-wide festival celebrating the contributions, creativity and resilience of refugees and people seeking sanctuary, takes place from 14-20 June. This year's theme is 'We cannot walk alone'. Find out how you can get involved </w:t>
                                                                              </w:r>
                                                                              <w:hyperlink r:id="rId67" w:history="1">
                                                                                <w:r>
                                                                                  <w:rPr>
                                                                                    <w:rStyle w:val="Hyperlink"/>
                                                                                    <w:rFonts w:ascii="Arial" w:hAnsi="Arial" w:cs="Arial"/>
                                                                                    <w:b/>
                                                                                    <w:bCs/>
                                                                                    <w:color w:val="2822F4"/>
                                                                                    <w:sz w:val="21"/>
                                                                                    <w:szCs w:val="21"/>
                                                                                    <w:u w:val="none"/>
                                                                                  </w:rPr>
                                                                                  <w:t>here</w:t>
                                                                                </w:r>
                                                                              </w:hyperlink>
                                                                              <w:r>
                                                                                <w:rPr>
                                                                                  <w:rFonts w:ascii="Arial" w:hAnsi="Arial" w:cs="Arial"/>
                                                                                  <w:color w:val="000000"/>
                                                                                  <w:sz w:val="21"/>
                                                                                  <w:szCs w:val="21"/>
                                                                                </w:rPr>
                                                                                <w:t xml:space="preserve">. Alternatively, CTBI has produced worship resources on the theme of refugees, asylum and sanctuary, available </w:t>
                                                                              </w:r>
                                                                              <w:hyperlink r:id="rId68"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7DC132F1" w14:textId="77777777" w:rsidR="008C41F4" w:rsidRDefault="008C41F4">
                                                                        <w:pPr>
                                                                          <w:rPr>
                                                                            <w:rFonts w:ascii="Times New Roman" w:eastAsia="Times New Roman" w:hAnsi="Times New Roman" w:cs="Times New Roman"/>
                                                                            <w:sz w:val="20"/>
                                                                            <w:szCs w:val="20"/>
                                                                          </w:rPr>
                                                                        </w:pPr>
                                                                      </w:p>
                                                                    </w:tc>
                                                                  </w:tr>
                                                                </w:tbl>
                                                                <w:p w14:paraId="70B90200" w14:textId="77777777" w:rsidR="008C41F4" w:rsidRDefault="008C41F4">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1CBEBF96"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8C41F4" w14:paraId="722E32C6" w14:textId="77777777">
                                                                          <w:trPr>
                                                                            <w:tblCellSpacing w:w="0" w:type="dxa"/>
                                                                          </w:trPr>
                                                                          <w:tc>
                                                                            <w:tcPr>
                                                                              <w:tcW w:w="0" w:type="auto"/>
                                                                              <w:shd w:val="clear" w:color="auto" w:fill="C327D8"/>
                                                                              <w:tcMar>
                                                                                <w:top w:w="150" w:type="dxa"/>
                                                                                <w:left w:w="150" w:type="dxa"/>
                                                                                <w:bottom w:w="150" w:type="dxa"/>
                                                                                <w:right w:w="150" w:type="dxa"/>
                                                                              </w:tcMar>
                                                                              <w:hideMark/>
                                                                            </w:tcPr>
                                                                            <w:p w14:paraId="048EB7CF" w14:textId="77777777" w:rsidR="008C41F4" w:rsidRDefault="008C41F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Climate Sunday</w:t>
                                                                              </w:r>
                                                                            </w:p>
                                                                          </w:tc>
                                                                        </w:tr>
                                                                      </w:tbl>
                                                                      <w:p w14:paraId="715EC712"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8C41F4" w14:paraId="357C635D" w14:textId="77777777">
                                                                          <w:trPr>
                                                                            <w:tblCellSpacing w:w="0" w:type="dxa"/>
                                                                          </w:trPr>
                                                                          <w:tc>
                                                                            <w:tcPr>
                                                                              <w:tcW w:w="0" w:type="auto"/>
                                                                              <w:tcMar>
                                                                                <w:top w:w="150" w:type="dxa"/>
                                                                                <w:left w:w="150" w:type="dxa"/>
                                                                                <w:bottom w:w="150" w:type="dxa"/>
                                                                                <w:right w:w="150" w:type="dxa"/>
                                                                              </w:tcMar>
                                                                              <w:hideMark/>
                                                                            </w:tcPr>
                                                                            <w:p w14:paraId="5C07E22B"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Climate Sunday initiative is calling on all local churches across Great Britain and Ireland to hold a climate-focused service on any Sunday before COP26 (November 2021). Free service resources can be found </w:t>
                                                                              </w:r>
                                                                              <w:hyperlink r:id="rId69"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7FFCB528" w14:textId="77777777" w:rsidR="008C41F4" w:rsidRDefault="008C41F4">
                                                                        <w:pPr>
                                                                          <w:rPr>
                                                                            <w:rFonts w:ascii="Times New Roman" w:eastAsia="Times New Roman" w:hAnsi="Times New Roman" w:cs="Times New Roman"/>
                                                                            <w:sz w:val="20"/>
                                                                            <w:szCs w:val="20"/>
                                                                          </w:rPr>
                                                                        </w:pPr>
                                                                      </w:p>
                                                                    </w:tc>
                                                                  </w:tr>
                                                                </w:tbl>
                                                                <w:p w14:paraId="5CC8A14D" w14:textId="77777777" w:rsidR="008C41F4" w:rsidRDefault="008C41F4">
                                                                  <w:pPr>
                                                                    <w:rPr>
                                                                      <w:rFonts w:ascii="Times New Roman" w:eastAsia="Times New Roman" w:hAnsi="Times New Roman" w:cs="Times New Roman"/>
                                                                      <w:sz w:val="20"/>
                                                                      <w:szCs w:val="20"/>
                                                                    </w:rPr>
                                                                  </w:pPr>
                                                                </w:p>
                                                              </w:tc>
                                                            </w:tr>
                                                          </w:tbl>
                                                          <w:p w14:paraId="2B53A3C2" w14:textId="77777777" w:rsidR="008C41F4" w:rsidRDefault="008C41F4">
                                                            <w:pPr>
                                                              <w:jc w:val="center"/>
                                                              <w:rPr>
                                                                <w:rFonts w:ascii="Times New Roman" w:eastAsia="Times New Roman" w:hAnsi="Times New Roman" w:cs="Times New Roman"/>
                                                                <w:sz w:val="20"/>
                                                                <w:szCs w:val="20"/>
                                                              </w:rPr>
                                                            </w:pPr>
                                                          </w:p>
                                                        </w:tc>
                                                      </w:tr>
                                                    </w:tbl>
                                                    <w:p w14:paraId="125DD79C" w14:textId="77777777" w:rsidR="008C41F4" w:rsidRDefault="008C41F4">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8C41F4" w14:paraId="0A546565"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74D2108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293A1F0A"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8C41F4" w14:paraId="71B65222" w14:textId="77777777">
                                                                          <w:trPr>
                                                                            <w:tblCellSpacing w:w="0" w:type="dxa"/>
                                                                          </w:trPr>
                                                                          <w:tc>
                                                                            <w:tcPr>
                                                                              <w:tcW w:w="0" w:type="auto"/>
                                                                              <w:shd w:val="clear" w:color="auto" w:fill="C327D8"/>
                                                                              <w:tcMar>
                                                                                <w:top w:w="150" w:type="dxa"/>
                                                                                <w:left w:w="150" w:type="dxa"/>
                                                                                <w:bottom w:w="150" w:type="dxa"/>
                                                                                <w:right w:w="150" w:type="dxa"/>
                                                                              </w:tcMar>
                                                                              <w:hideMark/>
                                                                            </w:tcPr>
                                                                            <w:p w14:paraId="35254434" w14:textId="77777777" w:rsidR="008C41F4" w:rsidRDefault="008C41F4">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Faith in politics</w:t>
                                                                              </w:r>
                                                                            </w:p>
                                                                          </w:tc>
                                                                        </w:tr>
                                                                      </w:tbl>
                                                                      <w:p w14:paraId="7A79DAFC"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47FA3D3A" w14:textId="77777777">
                                                                          <w:trPr>
                                                                            <w:tblCellSpacing w:w="0" w:type="dxa"/>
                                                                          </w:trPr>
                                                                          <w:tc>
                                                                            <w:tcPr>
                                                                              <w:tcW w:w="0" w:type="auto"/>
                                                                              <w:tcMar>
                                                                                <w:top w:w="150" w:type="dxa"/>
                                                                                <w:left w:w="150" w:type="dxa"/>
                                                                                <w:bottom w:w="150" w:type="dxa"/>
                                                                                <w:right w:w="150" w:type="dxa"/>
                                                                              </w:tcMar>
                                                                              <w:vAlign w:val="center"/>
                                                                              <w:hideMark/>
                                                                            </w:tcPr>
                                                                            <w:p w14:paraId="2FD2E079" w14:textId="79E3BB30" w:rsidR="008C41F4" w:rsidRDefault="008C41F4">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752B8F7" wp14:editId="3911C5F3">
                                                                                    <wp:extent cx="1362075" cy="1362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r>
                                                                      </w:tbl>
                                                                      <w:p w14:paraId="660BA78B" w14:textId="77777777" w:rsidR="008C41F4" w:rsidRDefault="008C41F4">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4D4C93DB" w14:textId="77777777">
                                                                          <w:trPr>
                                                                            <w:tblCellSpacing w:w="0" w:type="dxa"/>
                                                                          </w:trPr>
                                                                          <w:tc>
                                                                            <w:tcPr>
                                                                              <w:tcW w:w="0" w:type="auto"/>
                                                                              <w:tcMar>
                                                                                <w:top w:w="150" w:type="dxa"/>
                                                                                <w:left w:w="150" w:type="dxa"/>
                                                                                <w:bottom w:w="150" w:type="dxa"/>
                                                                                <w:right w:w="150" w:type="dxa"/>
                                                                              </w:tcMar>
                                                                              <w:hideMark/>
                                                                            </w:tcPr>
                                                                            <w:p w14:paraId="682778A7"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In the latest </w:t>
                                                                              </w:r>
                                                                              <w:r>
                                                                                <w:rPr>
                                                                                  <w:rFonts w:ascii="Arial" w:hAnsi="Arial" w:cs="Arial"/>
                                                                                  <w:i/>
                                                                                  <w:iCs/>
                                                                                  <w:color w:val="000000"/>
                                                                                  <w:sz w:val="21"/>
                                                                                  <w:szCs w:val="21"/>
                                                                                </w:rPr>
                                                                                <w:t>Faith in Politics</w:t>
                                                                              </w:r>
                                                                              <w:r>
                                                                                <w:rPr>
                                                                                  <w:rFonts w:ascii="Arial" w:hAnsi="Arial" w:cs="Arial"/>
                                                                                  <w:color w:val="000000"/>
                                                                                  <w:sz w:val="21"/>
                                                                                  <w:szCs w:val="21"/>
                                                                                </w:rPr>
                                                                                <w:t xml:space="preserve"> podcast Meg interviews Conservative MP Miriam Cates about being a Christian in Westminster, the levelling up agenda, and family policy in the UK. Rodney reflects theologically on the levelling up agenda and the role of the Church in aiding social cohesion in communities and church-based social action. Listen </w:t>
                                                                              </w:r>
                                                                              <w:hyperlink r:id="rId71" w:history="1">
                                                                                <w:r>
                                                                                  <w:rPr>
                                                                                    <w:rStyle w:val="Hyperlink"/>
                                                                                    <w:rFonts w:ascii="Arial" w:hAnsi="Arial" w:cs="Arial"/>
                                                                                    <w:b/>
                                                                                    <w:bCs/>
                                                                                    <w:color w:val="2822F4"/>
                                                                                    <w:sz w:val="21"/>
                                                                                    <w:szCs w:val="21"/>
                                                                                    <w:u w:val="none"/>
                                                                                  </w:rPr>
                                                                                  <w:t>here</w:t>
                                                                                </w:r>
                                                                              </w:hyperlink>
                                                                              <w:r>
                                                                                <w:rPr>
                                                                                  <w:rFonts w:ascii="Arial" w:hAnsi="Arial" w:cs="Arial"/>
                                                                                  <w:color w:val="000000"/>
                                                                                  <w:sz w:val="21"/>
                                                                                  <w:szCs w:val="21"/>
                                                                                </w:rPr>
                                                                                <w:t>.</w:t>
                                                                              </w:r>
                                                                            </w:p>
                                                                          </w:tc>
                                                                        </w:tr>
                                                                      </w:tbl>
                                                                      <w:p w14:paraId="0DD115B3" w14:textId="77777777" w:rsidR="008C41F4" w:rsidRDefault="008C41F4">
                                                                        <w:pPr>
                                                                          <w:rPr>
                                                                            <w:rFonts w:ascii="Times New Roman" w:eastAsia="Times New Roman" w:hAnsi="Times New Roman" w:cs="Times New Roman"/>
                                                                            <w:sz w:val="20"/>
                                                                            <w:szCs w:val="20"/>
                                                                          </w:rPr>
                                                                        </w:pPr>
                                                                      </w:p>
                                                                    </w:tc>
                                                                  </w:tr>
                                                                </w:tbl>
                                                                <w:p w14:paraId="35C58026" w14:textId="77777777" w:rsidR="008C41F4" w:rsidRDefault="008C41F4">
                                                                  <w:pPr>
                                                                    <w:rPr>
                                                                      <w:rFonts w:ascii="Times New Roman" w:eastAsia="Times New Roman" w:hAnsi="Times New Roman" w:cs="Times New Roman"/>
                                                                      <w:sz w:val="20"/>
                                                                      <w:szCs w:val="20"/>
                                                                    </w:rPr>
                                                                  </w:pPr>
                                                                </w:p>
                                                              </w:tc>
                                                            </w:tr>
                                                          </w:tbl>
                                                          <w:p w14:paraId="39D06235" w14:textId="77777777" w:rsidR="008C41F4" w:rsidRDefault="008C41F4">
                                                            <w:pPr>
                                                              <w:jc w:val="center"/>
                                                              <w:rPr>
                                                                <w:rFonts w:ascii="Times New Roman" w:eastAsia="Times New Roman" w:hAnsi="Times New Roman" w:cs="Times New Roman"/>
                                                                <w:sz w:val="20"/>
                                                                <w:szCs w:val="20"/>
                                                              </w:rPr>
                                                            </w:pPr>
                                                          </w:p>
                                                        </w:tc>
                                                      </w:tr>
                                                    </w:tbl>
                                                    <w:p w14:paraId="62C29ADF" w14:textId="77777777" w:rsidR="008C41F4" w:rsidRDefault="008C41F4">
                                                      <w:pPr>
                                                        <w:jc w:val="center"/>
                                                        <w:rPr>
                                                          <w:rFonts w:ascii="Times New Roman" w:eastAsia="Times New Roman" w:hAnsi="Times New Roman" w:cs="Times New Roman"/>
                                                          <w:sz w:val="20"/>
                                                          <w:szCs w:val="20"/>
                                                        </w:rPr>
                                                      </w:pPr>
                                                    </w:p>
                                                  </w:tc>
                                                </w:tr>
                                              </w:tbl>
                                              <w:p w14:paraId="78C735E0" w14:textId="77777777" w:rsidR="008C41F4" w:rsidRDefault="008C41F4">
                                                <w:pPr>
                                                  <w:rPr>
                                                    <w:rFonts w:ascii="Times New Roman" w:eastAsia="Times New Roman" w:hAnsi="Times New Roman" w:cs="Times New Roman"/>
                                                    <w:sz w:val="20"/>
                                                    <w:szCs w:val="20"/>
                                                  </w:rPr>
                                                </w:pPr>
                                              </w:p>
                                            </w:tc>
                                          </w:tr>
                                        </w:tbl>
                                        <w:p w14:paraId="57A437EC" w14:textId="77777777" w:rsidR="008C41F4" w:rsidRDefault="008C41F4">
                                          <w:pPr>
                                            <w:jc w:val="center"/>
                                            <w:rPr>
                                              <w:rFonts w:ascii="Times New Roman" w:eastAsia="Times New Roman" w:hAnsi="Times New Roman" w:cs="Times New Roman"/>
                                              <w:sz w:val="20"/>
                                              <w:szCs w:val="20"/>
                                            </w:rPr>
                                          </w:pPr>
                                        </w:p>
                                      </w:tc>
                                    </w:tr>
                                  </w:tbl>
                                  <w:p w14:paraId="3C93FDF5" w14:textId="77777777" w:rsidR="008C41F4" w:rsidRDefault="008C41F4">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9900"/>
                                    </w:tblGrid>
                                    <w:tr w:rsidR="008C41F4" w14:paraId="6D71FAAA" w14:textId="77777777">
                                      <w:trPr>
                                        <w:tblCellSpacing w:w="0" w:type="dxa"/>
                                        <w:jc w:val="center"/>
                                      </w:trPr>
                                      <w:tc>
                                        <w:tcPr>
                                          <w:tcW w:w="0" w:type="auto"/>
                                          <w:shd w:val="clear" w:color="auto" w:fill="CFCDCB"/>
                                          <w:tcMar>
                                            <w:top w:w="150" w:type="dxa"/>
                                            <w:left w:w="300" w:type="dxa"/>
                                            <w:bottom w:w="150" w:type="dxa"/>
                                            <w:right w:w="300" w:type="dxa"/>
                                          </w:tcMar>
                                          <w:hideMark/>
                                        </w:tcPr>
                                        <w:p w14:paraId="14827FEA" w14:textId="77777777" w:rsidR="008C41F4" w:rsidRDefault="008C41F4">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lastRenderedPageBreak/>
                                            <w:t>Recruitment</w:t>
                                          </w:r>
                                        </w:p>
                                      </w:tc>
                                    </w:tr>
                                  </w:tbl>
                                  <w:p w14:paraId="48AA309C" w14:textId="77777777" w:rsidR="008C41F4" w:rsidRDefault="008C41F4">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9900"/>
                                    </w:tblGrid>
                                    <w:tr w:rsidR="008C41F4" w14:paraId="5DC994AC" w14:textId="77777777">
                                      <w:trPr>
                                        <w:tblCellSpacing w:w="0" w:type="dxa"/>
                                        <w:jc w:val="center"/>
                                      </w:trPr>
                                      <w:tc>
                                        <w:tcPr>
                                          <w:tcW w:w="0" w:type="auto"/>
                                          <w:shd w:val="clear" w:color="auto" w:fill="70D6E2"/>
                                          <w:tcMar>
                                            <w:top w:w="150" w:type="dxa"/>
                                            <w:left w:w="300" w:type="dxa"/>
                                            <w:bottom w:w="150" w:type="dxa"/>
                                            <w:right w:w="300" w:type="dxa"/>
                                          </w:tcMar>
                                          <w:hideMark/>
                                        </w:tcPr>
                                        <w:p w14:paraId="4417BD65" w14:textId="77777777" w:rsidR="008C41F4" w:rsidRDefault="008C41F4">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sz w:val="24"/>
                                              <w:szCs w:val="24"/>
                                            </w:rPr>
                                            <w:t>URC vacancies and beyond</w:t>
                                          </w:r>
                                        </w:p>
                                      </w:tc>
                                    </w:tr>
                                  </w:tbl>
                                  <w:p w14:paraId="1959612E" w14:textId="77777777" w:rsidR="008C41F4" w:rsidRDefault="008C41F4">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8C41F4" w14:paraId="4CEF750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8C41F4" w14:paraId="49170D3C"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2828A67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8C41F4" w14:paraId="5D6DCFC6" w14:textId="77777777">
                                                        <w:trPr>
                                                          <w:tblCellSpacing w:w="0" w:type="dxa"/>
                                                        </w:trPr>
                                                        <w:tc>
                                                          <w:tcPr>
                                                            <w:tcW w:w="0" w:type="auto"/>
                                                            <w:tcMar>
                                                              <w:top w:w="150" w:type="dxa"/>
                                                              <w:left w:w="150" w:type="dxa"/>
                                                              <w:bottom w:w="150" w:type="dxa"/>
                                                              <w:right w:w="150" w:type="dxa"/>
                                                            </w:tcMar>
                                                            <w:hideMark/>
                                                          </w:tcPr>
                                                          <w:p w14:paraId="14F1DB42" w14:textId="77777777" w:rsidR="008C41F4" w:rsidRDefault="002B0BD9">
                                                            <w:pPr>
                                                              <w:pStyle w:val="NormalWeb"/>
                                                              <w:spacing w:before="0" w:beforeAutospacing="0" w:after="0" w:afterAutospacing="0" w:line="330" w:lineRule="atLeast"/>
                                                              <w:rPr>
                                                                <w:rFonts w:ascii="Arial" w:hAnsi="Arial" w:cs="Arial"/>
                                                                <w:color w:val="ABA8A4"/>
                                                                <w:sz w:val="21"/>
                                                                <w:szCs w:val="21"/>
                                                              </w:rPr>
                                                            </w:pPr>
                                                            <w:hyperlink r:id="rId72" w:history="1">
                                                              <w:r w:rsidR="008C41F4">
                                                                <w:rPr>
                                                                  <w:rStyle w:val="Hyperlink"/>
                                                                  <w:rFonts w:ascii="Arial" w:hAnsi="Arial" w:cs="Arial"/>
                                                                  <w:b/>
                                                                  <w:bCs/>
                                                                  <w:color w:val="2822F4"/>
                                                                  <w:sz w:val="21"/>
                                                                  <w:szCs w:val="21"/>
                                                                  <w:u w:val="none"/>
                                                                </w:rPr>
                                                                <w:t>Minister, Highgate UR</w:t>
                                                              </w:r>
                                                            </w:hyperlink>
                                                            <w:r w:rsidR="008C41F4">
                                                              <w:rPr>
                                                                <w:rFonts w:ascii="Arial" w:hAnsi="Arial" w:cs="Arial"/>
                                                                <w:b/>
                                                                <w:bCs/>
                                                                <w:color w:val="2822F4"/>
                                                                <w:sz w:val="21"/>
                                                                <w:szCs w:val="21"/>
                                                              </w:rPr>
                                                              <w:t>C</w:t>
                                                            </w:r>
                                                          </w:p>
                                                          <w:p w14:paraId="1D7539A3"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Term: Full-time</w:t>
                                                            </w:r>
                                                          </w:p>
                                                          <w:p w14:paraId="3530E0B5"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Closing date: 30 June</w:t>
                                                            </w:r>
                                                          </w:p>
                                                          <w:p w14:paraId="2F2945F7" w14:textId="77777777" w:rsidR="008C41F4" w:rsidRDefault="008C41F4">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To apply for the position, please submit by email a cover letter outlining the motivation for your application together with a CV and a short video recording introducing yourself.</w:t>
                                                            </w:r>
                                                          </w:p>
                                                        </w:tc>
                                                      </w:tr>
                                                    </w:tbl>
                                                    <w:p w14:paraId="58C8BDDD" w14:textId="77777777" w:rsidR="008C41F4" w:rsidRDefault="008C41F4">
                                                      <w:pPr>
                                                        <w:rPr>
                                                          <w:rFonts w:ascii="Times New Roman" w:eastAsia="Times New Roman" w:hAnsi="Times New Roman" w:cs="Times New Roman"/>
                                                          <w:sz w:val="20"/>
                                                          <w:szCs w:val="20"/>
                                                        </w:rPr>
                                                      </w:pPr>
                                                    </w:p>
                                                  </w:tc>
                                                </w:tr>
                                              </w:tbl>
                                              <w:p w14:paraId="3A86311E" w14:textId="77777777" w:rsidR="008C41F4" w:rsidRDefault="008C41F4">
                                                <w:pPr>
                                                  <w:rPr>
                                                    <w:rFonts w:ascii="Times New Roman" w:eastAsia="Times New Roman" w:hAnsi="Times New Roman" w:cs="Times New Roman"/>
                                                    <w:sz w:val="20"/>
                                                    <w:szCs w:val="20"/>
                                                  </w:rPr>
                                                </w:pPr>
                                              </w:p>
                                            </w:tc>
                                          </w:tr>
                                        </w:tbl>
                                        <w:p w14:paraId="14639FA0" w14:textId="77777777" w:rsidR="008C41F4" w:rsidRDefault="008C41F4">
                                          <w:pPr>
                                            <w:jc w:val="center"/>
                                            <w:rPr>
                                              <w:rFonts w:ascii="Times New Roman" w:eastAsia="Times New Roman" w:hAnsi="Times New Roman" w:cs="Times New Roman"/>
                                              <w:sz w:val="20"/>
                                              <w:szCs w:val="20"/>
                                            </w:rPr>
                                          </w:pPr>
                                        </w:p>
                                      </w:tc>
                                    </w:tr>
                                  </w:tbl>
                                  <w:p w14:paraId="19692DFD" w14:textId="77777777" w:rsidR="008C41F4" w:rsidRDefault="008C41F4">
                                    <w:pPr>
                                      <w:jc w:val="center"/>
                                      <w:rPr>
                                        <w:rFonts w:ascii="Times New Roman" w:eastAsia="Times New Roman" w:hAnsi="Times New Roman" w:cs="Times New Roman"/>
                                        <w:sz w:val="20"/>
                                        <w:szCs w:val="20"/>
                                      </w:rPr>
                                    </w:pPr>
                                  </w:p>
                                </w:tc>
                              </w:tr>
                            </w:tbl>
                            <w:p w14:paraId="30573A93" w14:textId="77777777" w:rsidR="008C41F4" w:rsidRDefault="008C41F4">
                              <w:pPr>
                                <w:jc w:val="center"/>
                                <w:rPr>
                                  <w:rFonts w:ascii="Times New Roman" w:eastAsia="Times New Roman" w:hAnsi="Times New Roman" w:cs="Times New Roman"/>
                                  <w:sz w:val="20"/>
                                  <w:szCs w:val="20"/>
                                </w:rPr>
                              </w:pPr>
                            </w:p>
                          </w:tc>
                        </w:tr>
                      </w:tbl>
                      <w:p w14:paraId="3FF896ED" w14:textId="77777777" w:rsidR="008C41F4" w:rsidRDefault="008C41F4">
                        <w:pPr>
                          <w:rPr>
                            <w:rFonts w:ascii="Times New Roman" w:eastAsia="Times New Roman" w:hAnsi="Times New Roman" w:cs="Times New Roman"/>
                            <w:sz w:val="20"/>
                            <w:szCs w:val="20"/>
                          </w:rPr>
                        </w:pPr>
                      </w:p>
                    </w:tc>
                  </w:tr>
                </w:tbl>
                <w:p w14:paraId="543D1AB4" w14:textId="77777777" w:rsidR="008C41F4" w:rsidRDefault="008C41F4">
                  <w:pPr>
                    <w:jc w:val="center"/>
                    <w:rPr>
                      <w:rFonts w:ascii="Times New Roman" w:eastAsia="Times New Roman" w:hAnsi="Times New Roman" w:cs="Times New Roman"/>
                      <w:sz w:val="20"/>
                      <w:szCs w:val="20"/>
                    </w:rPr>
                  </w:pPr>
                </w:p>
              </w:tc>
            </w:tr>
          </w:tbl>
          <w:p w14:paraId="0A1022D5" w14:textId="77777777" w:rsidR="008C41F4" w:rsidRDefault="008C41F4">
            <w:pPr>
              <w:jc w:val="center"/>
              <w:rPr>
                <w:rFonts w:ascii="Times New Roman" w:eastAsia="Times New Roman" w:hAnsi="Times New Roman" w:cs="Times New Roman"/>
                <w:sz w:val="20"/>
                <w:szCs w:val="20"/>
              </w:rPr>
            </w:pPr>
          </w:p>
        </w:tc>
      </w:tr>
      <w:tr w:rsidR="008C41F4" w14:paraId="42CC3A83" w14:textId="77777777" w:rsidTr="008C41F4">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6DBF4624"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596AAA23"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8C41F4" w14:paraId="3E9DD6CF"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8C41F4" w14:paraId="0F74FF4A" w14:textId="77777777">
                                <w:trPr>
                                  <w:tblCellSpacing w:w="0" w:type="dxa"/>
                                  <w:jc w:val="center"/>
                                </w:trPr>
                                <w:tc>
                                  <w:tcPr>
                                    <w:tcW w:w="9900" w:type="dxa"/>
                                    <w:hideMark/>
                                  </w:tcPr>
                                  <w:p w14:paraId="459C1240" w14:textId="77777777" w:rsidR="008C41F4" w:rsidRDefault="008C41F4">
                                    <w:pPr>
                                      <w:rPr>
                                        <w:rFonts w:ascii="Times New Roman" w:eastAsia="Times New Roman" w:hAnsi="Times New Roman" w:cs="Times New Roman"/>
                                        <w:sz w:val="20"/>
                                        <w:szCs w:val="20"/>
                                      </w:rPr>
                                    </w:pPr>
                                  </w:p>
                                </w:tc>
                              </w:tr>
                            </w:tbl>
                            <w:p w14:paraId="16726BCA" w14:textId="77777777" w:rsidR="008C41F4" w:rsidRDefault="008C41F4">
                              <w:pPr>
                                <w:jc w:val="center"/>
                                <w:rPr>
                                  <w:rFonts w:ascii="Times New Roman" w:eastAsia="Times New Roman" w:hAnsi="Times New Roman" w:cs="Times New Roman"/>
                                  <w:sz w:val="20"/>
                                  <w:szCs w:val="20"/>
                                </w:rPr>
                              </w:pPr>
                            </w:p>
                          </w:tc>
                        </w:tr>
                      </w:tbl>
                      <w:p w14:paraId="4846A667" w14:textId="77777777" w:rsidR="008C41F4" w:rsidRDefault="008C41F4">
                        <w:pPr>
                          <w:rPr>
                            <w:rFonts w:ascii="Times New Roman" w:eastAsia="Times New Roman" w:hAnsi="Times New Roman" w:cs="Times New Roman"/>
                            <w:sz w:val="20"/>
                            <w:szCs w:val="20"/>
                          </w:rPr>
                        </w:pPr>
                      </w:p>
                    </w:tc>
                  </w:tr>
                </w:tbl>
                <w:p w14:paraId="6C0DF00E" w14:textId="77777777" w:rsidR="008C41F4" w:rsidRDefault="008C41F4">
                  <w:pPr>
                    <w:jc w:val="center"/>
                    <w:rPr>
                      <w:rFonts w:ascii="Times New Roman" w:eastAsia="Times New Roman" w:hAnsi="Times New Roman" w:cs="Times New Roman"/>
                      <w:sz w:val="20"/>
                      <w:szCs w:val="20"/>
                    </w:rPr>
                  </w:pPr>
                </w:p>
              </w:tc>
            </w:tr>
          </w:tbl>
          <w:p w14:paraId="5DF2B30F" w14:textId="77777777" w:rsidR="008C41F4" w:rsidRDefault="008C41F4">
            <w:pPr>
              <w:jc w:val="center"/>
              <w:rPr>
                <w:rFonts w:ascii="Times New Roman" w:eastAsia="Times New Roman" w:hAnsi="Times New Roman" w:cs="Times New Roman"/>
                <w:sz w:val="20"/>
                <w:szCs w:val="20"/>
              </w:rPr>
            </w:pPr>
          </w:p>
        </w:tc>
      </w:tr>
      <w:tr w:rsidR="008C41F4" w14:paraId="651A354C" w14:textId="77777777" w:rsidTr="008C41F4">
        <w:trPr>
          <w:tblCellSpacing w:w="0" w:type="dxa"/>
          <w:jc w:val="center"/>
        </w:trPr>
        <w:tc>
          <w:tcPr>
            <w:tcW w:w="5000" w:type="pct"/>
            <w:shd w:val="clear" w:color="auto" w:fill="F0EDE8"/>
            <w:vAlign w:val="center"/>
            <w:hideMark/>
          </w:tcPr>
          <w:p w14:paraId="7ECBA231" w14:textId="77777777" w:rsidR="008C41F4" w:rsidRDefault="008C41F4" w:rsidP="008C41F4">
            <w:pPr>
              <w:rPr>
                <w:rFonts w:ascii="Times New Roman" w:eastAsia="Times New Roman" w:hAnsi="Times New Roman" w:cs="Times New Roman"/>
                <w:sz w:val="20"/>
                <w:szCs w:val="20"/>
              </w:rPr>
            </w:pPr>
          </w:p>
        </w:tc>
      </w:tr>
    </w:tbl>
    <w:p w14:paraId="765FB74D" w14:textId="77777777" w:rsidR="004E6371" w:rsidRDefault="004E6371"/>
    <w:sectPr w:rsidR="004E6371" w:rsidSect="008C41F4">
      <w:pgSz w:w="11906" w:h="16838"/>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1F4"/>
    <w:rsid w:val="002B0BD9"/>
    <w:rsid w:val="00350DE7"/>
    <w:rsid w:val="004E6371"/>
    <w:rsid w:val="00743B18"/>
    <w:rsid w:val="008C4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B8CAE"/>
  <w15:chartTrackingRefBased/>
  <w15:docId w15:val="{A659B403-E937-43E7-9D18-4F00BA983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1F4"/>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C41F4"/>
    <w:rPr>
      <w:color w:val="0000FF"/>
      <w:u w:val="single"/>
    </w:rPr>
  </w:style>
  <w:style w:type="paragraph" w:styleId="NormalWeb">
    <w:name w:val="Normal (Web)"/>
    <w:basedOn w:val="Normal"/>
    <w:uiPriority w:val="99"/>
    <w:semiHidden/>
    <w:unhideWhenUsed/>
    <w:rsid w:val="008C41F4"/>
    <w:pPr>
      <w:spacing w:before="100" w:beforeAutospacing="1" w:after="100" w:afterAutospacing="1"/>
    </w:pPr>
  </w:style>
  <w:style w:type="paragraph" w:customStyle="1" w:styleId="top-links">
    <w:name w:val="top-links"/>
    <w:basedOn w:val="Normal"/>
    <w:uiPriority w:val="99"/>
    <w:semiHidden/>
    <w:rsid w:val="008C41F4"/>
    <w:pPr>
      <w:spacing w:before="100" w:beforeAutospacing="1" w:after="100" w:afterAutospacing="1"/>
    </w:pPr>
  </w:style>
  <w:style w:type="paragraph" w:customStyle="1" w:styleId="h1">
    <w:name w:val="h1"/>
    <w:basedOn w:val="Normal"/>
    <w:uiPriority w:val="99"/>
    <w:semiHidden/>
    <w:rsid w:val="008C41F4"/>
    <w:pPr>
      <w:spacing w:before="100" w:beforeAutospacing="1" w:after="100" w:afterAutospacing="1"/>
    </w:pPr>
  </w:style>
  <w:style w:type="paragraph" w:customStyle="1" w:styleId="disclaimer">
    <w:name w:val="disclaimer"/>
    <w:basedOn w:val="Normal"/>
    <w:uiPriority w:val="99"/>
    <w:semiHidden/>
    <w:rsid w:val="008C41F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02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c-news.org.uk/2JB1-1QUCE-6ZACU1-15G680-1/c.aspx" TargetMode="External"/><Relationship Id="rId18" Type="http://schemas.openxmlformats.org/officeDocument/2006/relationships/image" Target="media/image6.jpeg"/><Relationship Id="rId26" Type="http://schemas.openxmlformats.org/officeDocument/2006/relationships/hyperlink" Target="https://urc-news.org.uk/2JB1-1QUCE-6ZACU1-15GOPS-1/c.aspx" TargetMode="External"/><Relationship Id="rId39" Type="http://schemas.openxmlformats.org/officeDocument/2006/relationships/hyperlink" Target="https://urc-news.org.uk/2JB1-1QUCE-6ZACU1-15ILEX-1/c.aspx" TargetMode="External"/><Relationship Id="rId21" Type="http://schemas.openxmlformats.org/officeDocument/2006/relationships/hyperlink" Target="https://urc-news.org.uk/2JB1-1QUCE-6ZACU1-15GKQ9-1/c.aspx" TargetMode="External"/><Relationship Id="rId34" Type="http://schemas.openxmlformats.org/officeDocument/2006/relationships/hyperlink" Target="https://urc-news.org.uk/2JB1-1QUCE-6ZACU1-15HO5K-1/c.aspx" TargetMode="External"/><Relationship Id="rId42" Type="http://schemas.openxmlformats.org/officeDocument/2006/relationships/image" Target="media/image14.jpeg"/><Relationship Id="rId47" Type="http://schemas.openxmlformats.org/officeDocument/2006/relationships/hyperlink" Target="https://urc-news.org.uk/2JB1-1QUCE-6ZACU1-15HPL2-1/c.aspx" TargetMode="External"/><Relationship Id="rId50" Type="http://schemas.openxmlformats.org/officeDocument/2006/relationships/hyperlink" Target="https://urc-news.org.uk/2JB1-1QUCE-6ZACU1-15EI3R-1/c.aspx" TargetMode="External"/><Relationship Id="rId55" Type="http://schemas.openxmlformats.org/officeDocument/2006/relationships/hyperlink" Target="mailto:carole.sired@urc.org.uk?subject=URC%2FPfalz%20volunteers" TargetMode="External"/><Relationship Id="rId63" Type="http://schemas.openxmlformats.org/officeDocument/2006/relationships/hyperlink" Target="https://urc-news.org.uk/2JB1-1QUCE-6ZACU1-15HSY0-1/c.aspx" TargetMode="External"/><Relationship Id="rId68" Type="http://schemas.openxmlformats.org/officeDocument/2006/relationships/hyperlink" Target="https://urc-news.org.uk/2JB1-1QUCE-6ZACU1-15GLIY-1/c.aspx" TargetMode="External"/><Relationship Id="rId7" Type="http://schemas.openxmlformats.org/officeDocument/2006/relationships/hyperlink" Target="https://urc-news.org.uk/2JB1-1QUCE-6ZACU1-15G6XJ-1/c.aspx" TargetMode="External"/><Relationship Id="rId71" Type="http://schemas.openxmlformats.org/officeDocument/2006/relationships/hyperlink" Target="https://urc-news.org.uk/2JB1-1QUCE-6ZACU1-15HO2J-1/c.aspx"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mailto:ministries@urc.org.uk" TargetMode="External"/><Relationship Id="rId11" Type="http://schemas.openxmlformats.org/officeDocument/2006/relationships/hyperlink" Target="https://urc-news.org.uk/2JB1-1QUCE-6ZACU1-15EL93-1/c.aspx" TargetMode="External"/><Relationship Id="rId24" Type="http://schemas.openxmlformats.org/officeDocument/2006/relationships/image" Target="media/image9.jpeg"/><Relationship Id="rId32" Type="http://schemas.openxmlformats.org/officeDocument/2006/relationships/hyperlink" Target="https://urc-news.org.uk/2JB1-1QUCE-6ZACU1-15HN7K-1/c.aspx" TargetMode="External"/><Relationship Id="rId37" Type="http://schemas.openxmlformats.org/officeDocument/2006/relationships/hyperlink" Target="https://urc-news.org.uk/2JB1-1QUCE-6ZACU1-15ILN0-1/c.aspx" TargetMode="External"/><Relationship Id="rId40" Type="http://schemas.openxmlformats.org/officeDocument/2006/relationships/image" Target="media/image13.jpeg"/><Relationship Id="rId45" Type="http://schemas.openxmlformats.org/officeDocument/2006/relationships/hyperlink" Target="https://urc-news.org.uk/2JB1-1QUCE-6ZACU1-15HPH6-1/c.aspx" TargetMode="External"/><Relationship Id="rId53" Type="http://schemas.openxmlformats.org/officeDocument/2006/relationships/image" Target="media/image20.jpeg"/><Relationship Id="rId58" Type="http://schemas.openxmlformats.org/officeDocument/2006/relationships/image" Target="media/image22.png"/><Relationship Id="rId66" Type="http://schemas.openxmlformats.org/officeDocument/2006/relationships/hyperlink" Target="https://urc-news.org.uk/2JB1-1QUCE-6ZACU1-15I2AR-1/c.aspx" TargetMode="External"/><Relationship Id="rId7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urc-news.org.uk/2JB1-1QUCE-6ZACU1-15EHTA-1/c.aspx" TargetMode="External"/><Relationship Id="rId23" Type="http://schemas.openxmlformats.org/officeDocument/2006/relationships/hyperlink" Target="https://urc-news.org.uk/2JB1-1QUCE-6ZACU1-15DIR6-1/c.aspx" TargetMode="External"/><Relationship Id="rId28" Type="http://schemas.openxmlformats.org/officeDocument/2006/relationships/hyperlink" Target="https://urc-news.org.uk/2JB1-1QUCE-6ZACU1-15I2AQ-1/c.aspx" TargetMode="External"/><Relationship Id="rId36" Type="http://schemas.openxmlformats.org/officeDocument/2006/relationships/hyperlink" Target="https://urc-news.org.uk/2JB1-1QUCE-6ZACU1-15ILMZ-1/c.aspx" TargetMode="External"/><Relationship Id="rId49" Type="http://schemas.openxmlformats.org/officeDocument/2006/relationships/image" Target="media/image18.jpeg"/><Relationship Id="rId57" Type="http://schemas.openxmlformats.org/officeDocument/2006/relationships/hyperlink" Target="https://urc-news.org.uk/2JB1-1QUCE-6ZACU1-15FVR8-1/c.aspx" TargetMode="External"/><Relationship Id="rId61" Type="http://schemas.openxmlformats.org/officeDocument/2006/relationships/hyperlink" Target="https://urc-news.org.uk/2JB1-1QUCE-6ZACU1-15HKZH-1/c.aspx" TargetMode="External"/><Relationship Id="rId10" Type="http://schemas.openxmlformats.org/officeDocument/2006/relationships/hyperlink" Target="https://urc-news.org.uk/2JB1-1QUCE-6ZACU1-15GHJ5-1/c.aspx" TargetMode="External"/><Relationship Id="rId19" Type="http://schemas.openxmlformats.org/officeDocument/2006/relationships/hyperlink" Target="https://urc-news.org.uk/2JB1-1QUCE-6ZACU1-15DPUK-1/c.aspx" TargetMode="External"/><Relationship Id="rId31" Type="http://schemas.openxmlformats.org/officeDocument/2006/relationships/hyperlink" Target="https://urc-news.org.uk/2JB1-1QUCE-6ZACU1-15HN7J-1/c.aspx" TargetMode="External"/><Relationship Id="rId44" Type="http://schemas.openxmlformats.org/officeDocument/2006/relationships/image" Target="media/image15.jpeg"/><Relationship Id="rId52" Type="http://schemas.openxmlformats.org/officeDocument/2006/relationships/hyperlink" Target="https://urc-news.org.uk/2JB1-1QUCE-6ZACU1-15FVOL-1/c.aspx" TargetMode="External"/><Relationship Id="rId60" Type="http://schemas.openxmlformats.org/officeDocument/2006/relationships/hyperlink" Target="https://urc-news.org.uk/2JB1-1QUCE-6ZACU1-15GLOF-1/c.aspx" TargetMode="External"/><Relationship Id="rId65" Type="http://schemas.openxmlformats.org/officeDocument/2006/relationships/image" Target="media/image23.jpeg"/><Relationship Id="rId7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urc-news.org.uk/2JB1-1QUCE-6ZACU1-15GR60-1/c.aspx" TargetMode="External"/><Relationship Id="rId30" Type="http://schemas.openxmlformats.org/officeDocument/2006/relationships/image" Target="media/image10.png"/><Relationship Id="rId35" Type="http://schemas.openxmlformats.org/officeDocument/2006/relationships/image" Target="media/image11.jpeg"/><Relationship Id="rId43" Type="http://schemas.openxmlformats.org/officeDocument/2006/relationships/hyperlink" Target="https://urc-news.org.uk/2JB1-1QUCE-6ZACU1-15HOS5-1/c.aspx" TargetMode="External"/><Relationship Id="rId48" Type="http://schemas.openxmlformats.org/officeDocument/2006/relationships/image" Target="media/image17.gif"/><Relationship Id="rId56" Type="http://schemas.openxmlformats.org/officeDocument/2006/relationships/hyperlink" Target="https://urc-news.org.uk/2JB1-1QUCE-6ZACU1-15FVRF-1/c.aspx" TargetMode="External"/><Relationship Id="rId64" Type="http://schemas.openxmlformats.org/officeDocument/2006/relationships/hyperlink" Target="mailto:prayer@gear.org.uk?subject=Pray4URC%20info" TargetMode="External"/><Relationship Id="rId69" Type="http://schemas.openxmlformats.org/officeDocument/2006/relationships/hyperlink" Target="https://urc-news.org.uk/2JB1-1QUCE-6ZACU1-15IMQ4-1/c.aspx" TargetMode="External"/><Relationship Id="rId8" Type="http://schemas.openxmlformats.org/officeDocument/2006/relationships/hyperlink" Target="https://urc-news.org.uk/2JB1-1QUCE-6ZACU1-15G943-1/c.aspx" TargetMode="External"/><Relationship Id="rId51" Type="http://schemas.openxmlformats.org/officeDocument/2006/relationships/image" Target="media/image19.jpeg"/><Relationship Id="rId72" Type="http://schemas.openxmlformats.org/officeDocument/2006/relationships/hyperlink" Target="https://urc-news.org.uk/2JB1-1QUCE-6ZACU1-15HQO4-1/c.aspx" TargetMode="External"/><Relationship Id="rId3" Type="http://schemas.openxmlformats.org/officeDocument/2006/relationships/webSettings" Target="webSettings.xml"/><Relationship Id="rId12" Type="http://schemas.openxmlformats.org/officeDocument/2006/relationships/hyperlink" Target="https://urc-news.org.uk/2JB1-1QUCE-6ZACU1-15EIKK-1/c.aspx" TargetMode="External"/><Relationship Id="rId17" Type="http://schemas.openxmlformats.org/officeDocument/2006/relationships/hyperlink" Target="https://urc-news.org.uk/2JB1-1QUCE-6ZACU1-15DITZ-1/c.aspx" TargetMode="External"/><Relationship Id="rId25" Type="http://schemas.openxmlformats.org/officeDocument/2006/relationships/hyperlink" Target="mailto:pressoffice@urc.org.uk?subject=URC%20news%20to%20share" TargetMode="External"/><Relationship Id="rId33" Type="http://schemas.openxmlformats.org/officeDocument/2006/relationships/hyperlink" Target="https://urc-news.org.uk/2JB1-1QUCE-6ZACU1-15HN7L-1/c.aspx" TargetMode="External"/><Relationship Id="rId38" Type="http://schemas.openxmlformats.org/officeDocument/2006/relationships/image" Target="media/image12.png"/><Relationship Id="rId46" Type="http://schemas.openxmlformats.org/officeDocument/2006/relationships/image" Target="media/image16.jpeg"/><Relationship Id="rId59" Type="http://schemas.openxmlformats.org/officeDocument/2006/relationships/hyperlink" Target="https://urc-news.org.uk/2JB1-1QUCE-6ZACU1-15GPQR-1/c.aspx" TargetMode="External"/><Relationship Id="rId67" Type="http://schemas.openxmlformats.org/officeDocument/2006/relationships/hyperlink" Target="https://urc-news.org.uk/2JB1-1QUCE-6ZACU1-15GLIX-1/c.aspx" TargetMode="External"/><Relationship Id="rId20" Type="http://schemas.openxmlformats.org/officeDocument/2006/relationships/image" Target="media/image7.jpeg"/><Relationship Id="rId41" Type="http://schemas.openxmlformats.org/officeDocument/2006/relationships/hyperlink" Target="https://urc-news.org.uk/2JB1-1QUCE-6ZACU1-15ILEY-1/c.aspx" TargetMode="External"/><Relationship Id="rId54" Type="http://schemas.openxmlformats.org/officeDocument/2006/relationships/image" Target="media/image21.jpeg"/><Relationship Id="rId62" Type="http://schemas.openxmlformats.org/officeDocument/2006/relationships/hyperlink" Target="mailto:mission@urc.org.uk?subject=Building%20for%20the%20future" TargetMode="External"/><Relationship Id="rId70" Type="http://schemas.openxmlformats.org/officeDocument/2006/relationships/image" Target="media/image24.png"/><Relationship Id="rId1" Type="http://schemas.openxmlformats.org/officeDocument/2006/relationships/styles" Target="styles.xml"/><Relationship Id="rId6" Type="http://schemas.openxmlformats.org/officeDocument/2006/relationships/hyperlink" Target="https://urc-news.org.uk/2JB1-1QUCE-6ZACU1-15DFFY-1/c.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2984</Words>
  <Characters>17009</Characters>
  <Application>Microsoft Office Word</Application>
  <DocSecurity>0</DocSecurity>
  <Lines>141</Lines>
  <Paragraphs>39</Paragraphs>
  <ScaleCrop>false</ScaleCrop>
  <Company/>
  <LinksUpToDate>false</LinksUpToDate>
  <CharactersWithSpaces>19954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Jones</dc:creator>
  <cp:keywords/>
  <dc:description/>
  <cp:lastModifiedBy>Laura Jones</cp:lastModifiedBy>
  <cp:revision>5</cp:revision>
  <dcterms:created xsi:type="dcterms:W3CDTF">2021-05-27T15:22:00Z</dcterms:created>
  <dcterms:modified xsi:type="dcterms:W3CDTF">2021-05-27T15:23:00Z</dcterms:modified>
</cp:coreProperties>
</file>